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8A" w:rsidRDefault="0095298A" w:rsidP="0095298A">
      <w:pPr>
        <w:jc w:val="center"/>
      </w:pPr>
      <w:bookmarkStart w:id="0" w:name="_GoBack"/>
      <w:bookmarkEnd w:id="0"/>
      <w:r>
        <w:rPr>
          <w:b/>
          <w:noProof/>
          <w:lang w:val="fr-FR" w:eastAsia="fr-FR"/>
        </w:rPr>
        <w:drawing>
          <wp:inline distT="0" distB="0" distL="0" distR="0">
            <wp:extent cx="1695450" cy="1695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  <w:r>
        <w:rPr>
          <w:rFonts w:cs="Arial"/>
          <w:b/>
          <w:bCs/>
          <w:smallCaps/>
          <w:sz w:val="24"/>
          <w:szCs w:val="24"/>
        </w:rPr>
        <w:t>Programme « Pour et Sur le Développement Régional »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Appel à propositions de recherche 2014</w:t>
      </w:r>
      <w:r w:rsidR="008D54D8">
        <w:rPr>
          <w:rFonts w:cs="Arial"/>
          <w:b/>
          <w:bCs/>
          <w:sz w:val="24"/>
        </w:rPr>
        <w:t xml:space="preserve"> (AAP 1)</w:t>
      </w: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95298A" w:rsidRPr="00A248FC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color w:val="632423" w:themeColor="accent2" w:themeShade="80"/>
          <w:sz w:val="56"/>
        </w:rPr>
      </w:pPr>
      <w:r w:rsidRPr="00A248FC">
        <w:rPr>
          <w:rFonts w:cs="Arial"/>
          <w:b/>
          <w:bCs/>
          <w:color w:val="632423" w:themeColor="accent2" w:themeShade="80"/>
          <w:sz w:val="56"/>
        </w:rPr>
        <w:t>Acronyme du projet</w:t>
      </w:r>
    </w:p>
    <w:p w:rsidR="0095298A" w:rsidRDefault="0095298A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  <w:sz w:val="24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</w:p>
    <w:p w:rsidR="0095298A" w:rsidRDefault="0095298A" w:rsidP="0095298A">
      <w:pPr>
        <w:pStyle w:val="Corpsdetexte"/>
        <w:jc w:val="center"/>
        <w:rPr>
          <w:rFonts w:cs="Arial"/>
        </w:rPr>
      </w:pPr>
      <w:r>
        <w:rPr>
          <w:rFonts w:cs="Arial"/>
        </w:rPr>
        <w:t xml:space="preserve">Formulaire à </w:t>
      </w:r>
      <w:r w:rsidR="00A248FC">
        <w:rPr>
          <w:rFonts w:cs="Arial"/>
        </w:rPr>
        <w:t>déposer</w:t>
      </w:r>
      <w:r w:rsidR="001457D5">
        <w:rPr>
          <w:rFonts w:cs="Arial"/>
        </w:rPr>
        <w:t xml:space="preserve"> </w:t>
      </w:r>
      <w:r>
        <w:rPr>
          <w:rFonts w:cs="Arial"/>
        </w:rPr>
        <w:t>obligatoirement :</w:t>
      </w:r>
    </w:p>
    <w:p w:rsidR="0095298A" w:rsidRDefault="0095298A" w:rsidP="0095298A">
      <w:pPr>
        <w:pStyle w:val="Corpsdetexte"/>
        <w:jc w:val="center"/>
        <w:rPr>
          <w:rFonts w:cs="Arial"/>
          <w:sz w:val="24"/>
        </w:rPr>
      </w:pPr>
    </w:p>
    <w:p w:rsidR="0095298A" w:rsidRDefault="001457D5" w:rsidP="0095298A">
      <w:pPr>
        <w:pStyle w:val="Corpsdetexte"/>
        <w:ind w:right="-427"/>
        <w:jc w:val="center"/>
        <w:rPr>
          <w:rFonts w:cs="Arial"/>
        </w:rPr>
      </w:pPr>
      <w:proofErr w:type="gramStart"/>
      <w:r>
        <w:rPr>
          <w:rFonts w:cs="Arial"/>
        </w:rPr>
        <w:t>sur</w:t>
      </w:r>
      <w:proofErr w:type="gramEnd"/>
      <w:r>
        <w:rPr>
          <w:rFonts w:cs="Arial"/>
        </w:rPr>
        <w:t xml:space="preserve"> le site PSDR (</w:t>
      </w:r>
      <w:hyperlink r:id="rId9" w:history="1">
        <w:r w:rsidRPr="0036544C">
          <w:rPr>
            <w:rStyle w:val="Lienhypertexte"/>
            <w:rFonts w:cs="Arial"/>
          </w:rPr>
          <w:t>www.psdr.fr</w:t>
        </w:r>
      </w:hyperlink>
      <w:r>
        <w:rPr>
          <w:rFonts w:cs="Arial"/>
        </w:rPr>
        <w:t>) a</w:t>
      </w:r>
      <w:r w:rsidR="0095298A">
        <w:rPr>
          <w:rFonts w:cs="Arial"/>
        </w:rPr>
        <w:t xml:space="preserve">vant le </w:t>
      </w:r>
      <w:r w:rsidR="00EF7E0B">
        <w:rPr>
          <w:rFonts w:cs="Arial"/>
          <w:b/>
          <w:bCs/>
        </w:rPr>
        <w:t>01</w:t>
      </w:r>
      <w:r w:rsidR="00DA5380">
        <w:rPr>
          <w:rFonts w:cs="Arial"/>
          <w:b/>
          <w:bCs/>
        </w:rPr>
        <w:t>/</w:t>
      </w:r>
      <w:r w:rsidR="00EF7E0B">
        <w:rPr>
          <w:rFonts w:cs="Arial"/>
          <w:b/>
          <w:bCs/>
        </w:rPr>
        <w:t>12</w:t>
      </w:r>
      <w:r w:rsidR="00DA5380">
        <w:rPr>
          <w:rFonts w:cs="Arial"/>
          <w:b/>
          <w:bCs/>
        </w:rPr>
        <w:t>/2014</w:t>
      </w:r>
      <w:r w:rsidR="00DA5380">
        <w:rPr>
          <w:rFonts w:cs="Arial"/>
        </w:rPr>
        <w:t xml:space="preserve"> </w:t>
      </w:r>
      <w:r w:rsidR="0095298A">
        <w:rPr>
          <w:rFonts w:cs="Arial"/>
        </w:rPr>
        <w:t>(</w:t>
      </w:r>
      <w:r w:rsidR="00EF7E0B">
        <w:rPr>
          <w:rFonts w:cs="Arial"/>
        </w:rPr>
        <w:t>13h</w:t>
      </w:r>
      <w:r w:rsidR="0095298A">
        <w:rPr>
          <w:rFonts w:cs="Arial"/>
        </w:rPr>
        <w:t>)</w:t>
      </w:r>
      <w:r w:rsidR="00CB05D0">
        <w:rPr>
          <w:rFonts w:cs="Arial"/>
        </w:rPr>
        <w:t xml:space="preserve"> </w:t>
      </w:r>
    </w:p>
    <w:p w:rsidR="0095298A" w:rsidRDefault="0095298A" w:rsidP="0095298A">
      <w:pPr>
        <w:pStyle w:val="Corpsdetexte"/>
        <w:jc w:val="left"/>
        <w:rPr>
          <w:rFonts w:cs="Arial"/>
        </w:rPr>
      </w:pPr>
    </w:p>
    <w:p w:rsidR="0095298A" w:rsidRDefault="0095298A" w:rsidP="0095298A">
      <w:pPr>
        <w:pStyle w:val="Corpsdetexte"/>
        <w:rPr>
          <w:rFonts w:cs="Arial"/>
        </w:rPr>
      </w:pPr>
    </w:p>
    <w:p w:rsidR="0095298A" w:rsidRDefault="0095298A" w:rsidP="0095298A">
      <w:pPr>
        <w:pStyle w:val="Corpsdetexte"/>
        <w:pBdr>
          <w:bottom w:val="single" w:sz="4" w:space="1" w:color="auto"/>
        </w:pBdr>
        <w:jc w:val="center"/>
        <w:rPr>
          <w:rFonts w:cs="Arial"/>
          <w:i/>
          <w:smallCaps/>
        </w:rPr>
      </w:pPr>
    </w:p>
    <w:p w:rsidR="0095298A" w:rsidRPr="00092F53" w:rsidRDefault="0095298A" w:rsidP="0095298A">
      <w:pPr>
        <w:rPr>
          <w:sz w:val="24"/>
          <w:szCs w:val="24"/>
          <w:lang w:val="fr-FR"/>
        </w:rPr>
      </w:pPr>
    </w:p>
    <w:p w:rsidR="0095298A" w:rsidRDefault="0095298A" w:rsidP="0095298A">
      <w:pPr>
        <w:pStyle w:val="Corpsdetexte"/>
      </w:pPr>
      <w:r>
        <w:t xml:space="preserve">La durée des projets ne pourra pas dépasser 4 années </w:t>
      </w:r>
      <w:r w:rsidR="00707322">
        <w:t>pleines</w:t>
      </w:r>
      <w:r>
        <w:t>, activités de recherche et de valorisation comprises.</w:t>
      </w:r>
      <w:r w:rsidR="00707322">
        <w:t xml:space="preserve"> Les travaux de recherche </w:t>
      </w:r>
      <w:r w:rsidR="009004ED">
        <w:t>doiv</w:t>
      </w:r>
      <w:r w:rsidR="00707322">
        <w:t>ent être menés durant les 3 premières années, la 4</w:t>
      </w:r>
      <w:r w:rsidR="00684CEC" w:rsidRPr="00684CEC">
        <w:rPr>
          <w:vertAlign w:val="superscript"/>
        </w:rPr>
        <w:t>ème</w:t>
      </w:r>
      <w:r w:rsidR="00707322">
        <w:t xml:space="preserve"> année devant être exclusivement dédiée aux activités de valorisation.</w:t>
      </w:r>
    </w:p>
    <w:p w:rsidR="0095298A" w:rsidRDefault="0095298A" w:rsidP="0095298A">
      <w:pPr>
        <w:pStyle w:val="Corpsdetexte"/>
        <w:ind w:left="3540" w:hanging="3540"/>
        <w:jc w:val="left"/>
      </w:pPr>
    </w:p>
    <w:p w:rsidR="008D54D8" w:rsidRDefault="008D54D8" w:rsidP="0095298A">
      <w:pPr>
        <w:pStyle w:val="Corpsdetexte"/>
        <w:ind w:left="3540" w:hanging="3540"/>
        <w:jc w:val="left"/>
      </w:pPr>
    </w:p>
    <w:p w:rsidR="008D54D8" w:rsidRDefault="008D54D8" w:rsidP="008D54D8">
      <w:pPr>
        <w:pStyle w:val="Corpsdetexte"/>
        <w:ind w:left="3540" w:hanging="3540"/>
        <w:jc w:val="center"/>
      </w:pPr>
      <w:r w:rsidRPr="008D54D8">
        <w:rPr>
          <w:b/>
        </w:rPr>
        <w:t>Directeur national de PSDR4</w:t>
      </w:r>
    </w:p>
    <w:p w:rsidR="006D6136" w:rsidRDefault="008D54D8" w:rsidP="008D54D8">
      <w:pPr>
        <w:pStyle w:val="Corpsdetexte"/>
        <w:ind w:left="3540" w:hanging="3540"/>
        <w:jc w:val="center"/>
      </w:pPr>
      <w:r>
        <w:t>André Torre</w:t>
      </w:r>
    </w:p>
    <w:p w:rsidR="008D54D8" w:rsidRDefault="000E2BF4" w:rsidP="008D54D8">
      <w:pPr>
        <w:pStyle w:val="Corpsdetexte"/>
        <w:ind w:left="3540" w:hanging="3540"/>
        <w:jc w:val="center"/>
      </w:pPr>
      <w:hyperlink r:id="rId10" w:history="1">
        <w:r w:rsidR="008D54D8" w:rsidRPr="00D85647">
          <w:rPr>
            <w:rStyle w:val="Lienhypertexte"/>
          </w:rPr>
          <w:t>torre@agroparistech.fr</w:t>
        </w:r>
      </w:hyperlink>
    </w:p>
    <w:p w:rsidR="008D54D8" w:rsidRDefault="008D54D8" w:rsidP="008D54D8">
      <w:pPr>
        <w:pStyle w:val="Corpsdetexte"/>
        <w:ind w:left="3540" w:hanging="3540"/>
        <w:jc w:val="center"/>
      </w:pPr>
    </w:p>
    <w:p w:rsidR="008D54D8" w:rsidRDefault="008D54D8" w:rsidP="008D54D8">
      <w:pPr>
        <w:pStyle w:val="Corpsdetexte"/>
        <w:ind w:left="3540" w:hanging="3540"/>
        <w:jc w:val="center"/>
      </w:pPr>
    </w:p>
    <w:p w:rsidR="00A17E71" w:rsidRPr="006D6136" w:rsidRDefault="00A17E71" w:rsidP="008D54D8">
      <w:pPr>
        <w:pStyle w:val="Corpsdetexte"/>
        <w:ind w:left="3540" w:hanging="3540"/>
        <w:jc w:val="center"/>
        <w:rPr>
          <w:b/>
        </w:rPr>
      </w:pPr>
      <w:r w:rsidRPr="006D6136">
        <w:rPr>
          <w:b/>
        </w:rPr>
        <w:t>Contacts PSDR</w:t>
      </w:r>
    </w:p>
    <w:p w:rsidR="00EF7E0B" w:rsidRDefault="00EF7E0B" w:rsidP="00EF7E0B">
      <w:pPr>
        <w:pStyle w:val="Corpsdetexte"/>
        <w:ind w:left="3540" w:hanging="3540"/>
        <w:jc w:val="left"/>
      </w:pPr>
    </w:p>
    <w:tbl>
      <w:tblPr>
        <w:tblStyle w:val="Grilledutableau"/>
        <w:tblW w:w="10201" w:type="dxa"/>
        <w:tblLook w:val="04A0"/>
      </w:tblPr>
      <w:tblGrid>
        <w:gridCol w:w="2235"/>
        <w:gridCol w:w="2409"/>
        <w:gridCol w:w="1701"/>
        <w:gridCol w:w="3856"/>
      </w:tblGrid>
      <w:tr w:rsidR="00EF7E0B" w:rsidTr="00277C9C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Contact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Téléphone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EF7E0B" w:rsidRPr="00F47867" w:rsidTr="00277C9C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left"/>
            </w:pPr>
            <w:r>
              <w:t>Direction PSDR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Pr="002F186B" w:rsidRDefault="00EF7E0B" w:rsidP="00277C9C">
            <w:pPr>
              <w:pStyle w:val="Corpsdetexte"/>
              <w:jc w:val="center"/>
              <w:rPr>
                <w:lang w:val="en-US"/>
              </w:rPr>
            </w:pPr>
            <w:r w:rsidRPr="002F186B">
              <w:rPr>
                <w:lang w:val="en-US"/>
              </w:rPr>
              <w:t>Frederic Wallet</w:t>
            </w:r>
          </w:p>
          <w:p w:rsidR="0090659B" w:rsidRPr="002F186B" w:rsidRDefault="0090659B" w:rsidP="00277C9C">
            <w:pPr>
              <w:pStyle w:val="Corpsdetexte"/>
              <w:jc w:val="center"/>
              <w:rPr>
                <w:lang w:val="en-US"/>
              </w:rPr>
            </w:pPr>
            <w:r w:rsidRPr="002F186B">
              <w:rPr>
                <w:lang w:val="en-US"/>
              </w:rPr>
              <w:t xml:space="preserve">Sabine Nguyen </w:t>
            </w:r>
            <w:proofErr w:type="spellStart"/>
            <w:r w:rsidRPr="002F186B">
              <w:rPr>
                <w:lang w:val="en-US"/>
              </w:rPr>
              <w:t>Ba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t>06 85 45 59 51</w:t>
            </w:r>
          </w:p>
          <w:p w:rsidR="0090659B" w:rsidRDefault="0090659B" w:rsidP="00277C9C">
            <w:pPr>
              <w:pStyle w:val="Corpsdetexte"/>
              <w:jc w:val="center"/>
            </w:pPr>
            <w:r>
              <w:t>01 49 59 69 01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0E2BF4" w:rsidP="00277C9C">
            <w:pPr>
              <w:pStyle w:val="Corpsdetexte"/>
              <w:jc w:val="left"/>
            </w:pPr>
            <w:hyperlink r:id="rId11" w:history="1">
              <w:r w:rsidR="00EF7E0B" w:rsidRPr="00897FEB">
                <w:rPr>
                  <w:rStyle w:val="Lienhypertexte"/>
                </w:rPr>
                <w:t>wallet@agroparistech.fr</w:t>
              </w:r>
            </w:hyperlink>
            <w:r w:rsidR="00EF7E0B">
              <w:t xml:space="preserve"> </w:t>
            </w:r>
          </w:p>
          <w:p w:rsidR="0090659B" w:rsidRDefault="000E2BF4" w:rsidP="00277C9C">
            <w:pPr>
              <w:pStyle w:val="Corpsdetexte"/>
              <w:jc w:val="left"/>
            </w:pPr>
            <w:hyperlink r:id="rId12" w:history="1">
              <w:r w:rsidR="0090659B" w:rsidRPr="00897FEB">
                <w:rPr>
                  <w:rStyle w:val="Lienhypertexte"/>
                </w:rPr>
                <w:t>sabine.nguyen-ba@versailles.inra.fr</w:t>
              </w:r>
            </w:hyperlink>
            <w:r w:rsidR="0090659B">
              <w:t xml:space="preserve"> </w:t>
            </w:r>
          </w:p>
        </w:tc>
      </w:tr>
      <w:tr w:rsidR="00EF7E0B" w:rsidRPr="00406768" w:rsidTr="00277C9C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left"/>
            </w:pPr>
            <w:r>
              <w:t>Région Aquitaine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t>Hubert de Rochambeau</w:t>
            </w:r>
          </w:p>
          <w:p w:rsidR="00EF7E0B" w:rsidRDefault="00EF7E0B" w:rsidP="00277C9C">
            <w:pPr>
              <w:pStyle w:val="Corpsdetexte"/>
              <w:jc w:val="center"/>
            </w:pPr>
            <w:r>
              <w:t xml:space="preserve">Frédéric </w:t>
            </w:r>
            <w:proofErr w:type="spellStart"/>
            <w:r>
              <w:t>Saudubray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Pr="008F76B8" w:rsidRDefault="00EF7E0B" w:rsidP="00277C9C">
            <w:pPr>
              <w:pStyle w:val="Corpsdetexte"/>
              <w:jc w:val="center"/>
              <w:rPr>
                <w:rFonts w:cs="Arial"/>
              </w:rPr>
            </w:pPr>
            <w:r>
              <w:rPr>
                <w:rFonts w:cs="Arial"/>
                <w:color w:val="000000"/>
              </w:rPr>
              <w:t>0</w:t>
            </w:r>
            <w:r w:rsidRPr="008F76B8">
              <w:rPr>
                <w:rFonts w:cs="Arial"/>
                <w:color w:val="000000"/>
              </w:rPr>
              <w:t>5 57 12 26 60</w:t>
            </w:r>
          </w:p>
          <w:p w:rsidR="00EF7E0B" w:rsidRDefault="00EF7E0B" w:rsidP="00277C9C">
            <w:pPr>
              <w:pStyle w:val="Corpsdetexte"/>
              <w:jc w:val="center"/>
            </w:pPr>
            <w:r>
              <w:rPr>
                <w:rFonts w:cs="Arial"/>
              </w:rPr>
              <w:t>05 57 89 08 48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0E2BF4" w:rsidP="00277C9C">
            <w:pPr>
              <w:pStyle w:val="Corpsdetexte"/>
              <w:jc w:val="left"/>
              <w:rPr>
                <w:rFonts w:cs="Arial"/>
              </w:rPr>
            </w:pPr>
            <w:hyperlink r:id="rId13" w:history="1">
              <w:r w:rsidR="00EF7E0B" w:rsidRPr="00897FEB">
                <w:rPr>
                  <w:rStyle w:val="Lienhypertexte"/>
                  <w:rFonts w:cs="Arial"/>
                </w:rPr>
                <w:t>hubert.de-rochambeau@bordeaux.inra.fr</w:t>
              </w:r>
            </w:hyperlink>
          </w:p>
          <w:p w:rsidR="00EF7E0B" w:rsidRDefault="000E2BF4" w:rsidP="00277C9C">
            <w:pPr>
              <w:pStyle w:val="Corpsdetexte"/>
              <w:jc w:val="left"/>
            </w:pPr>
            <w:hyperlink r:id="rId14" w:history="1">
              <w:r w:rsidR="00A248FC" w:rsidRPr="00614293">
                <w:rPr>
                  <w:rStyle w:val="Lienhypertexte"/>
                </w:rPr>
                <w:t>frederic.Saudubray@irstea.fr</w:t>
              </w:r>
            </w:hyperlink>
            <w:r w:rsidR="00EF7E0B">
              <w:t xml:space="preserve"> </w:t>
            </w:r>
          </w:p>
        </w:tc>
      </w:tr>
      <w:tr w:rsidR="00EF7E0B" w:rsidTr="00277C9C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left"/>
            </w:pPr>
            <w:r>
              <w:t>Région Auvergne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t>Laurent Trognon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rPr>
                <w:rFonts w:cs="Arial"/>
              </w:rPr>
              <w:t>04 73 44 07 17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0E2BF4" w:rsidP="00277C9C">
            <w:pPr>
              <w:pStyle w:val="Corpsdetexte"/>
              <w:jc w:val="left"/>
            </w:pPr>
            <w:hyperlink r:id="rId15" w:history="1">
              <w:r w:rsidR="00EF7E0B" w:rsidRPr="00897FEB">
                <w:rPr>
                  <w:rStyle w:val="Lienhypertexte"/>
                  <w:rFonts w:cs="Arial"/>
                </w:rPr>
                <w:t>laurent.trognon@agroparistech.fr</w:t>
              </w:r>
            </w:hyperlink>
            <w:r w:rsidR="00EF7E0B">
              <w:rPr>
                <w:rFonts w:cs="Arial"/>
              </w:rPr>
              <w:t xml:space="preserve"> </w:t>
            </w:r>
          </w:p>
        </w:tc>
      </w:tr>
      <w:tr w:rsidR="00EF7E0B" w:rsidRPr="00F47867" w:rsidTr="00277C9C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left"/>
            </w:pPr>
            <w:r>
              <w:t>Région Centre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t>Catherine Beaumont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rPr>
                <w:rFonts w:cs="Arial"/>
              </w:rPr>
              <w:t>02 47 42 78 21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0E2BF4" w:rsidP="00277C9C">
            <w:pPr>
              <w:pStyle w:val="Corpsdetexte"/>
              <w:jc w:val="left"/>
            </w:pPr>
            <w:hyperlink r:id="rId16" w:history="1">
              <w:r w:rsidR="00EF7E0B" w:rsidRPr="00897FEB">
                <w:rPr>
                  <w:rStyle w:val="Lienhypertexte"/>
                  <w:rFonts w:cs="Arial"/>
                </w:rPr>
                <w:t>presidence.valdeloire@tours.inra.fr</w:t>
              </w:r>
            </w:hyperlink>
            <w:r w:rsidR="00EF7E0B">
              <w:rPr>
                <w:rFonts w:cs="Arial"/>
              </w:rPr>
              <w:t xml:space="preserve"> </w:t>
            </w:r>
          </w:p>
        </w:tc>
      </w:tr>
      <w:tr w:rsidR="00EF7E0B" w:rsidRPr="00F47867" w:rsidTr="00277C9C">
        <w:trPr>
          <w:trHeight w:val="25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E0B" w:rsidRDefault="00EF7E0B" w:rsidP="00277C9C">
            <w:pPr>
              <w:pStyle w:val="Corpsdetexte"/>
              <w:jc w:val="left"/>
            </w:pPr>
            <w:r>
              <w:t>Région Midi-Pyrénées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t>Pauline Lenormand</w:t>
            </w:r>
          </w:p>
          <w:p w:rsidR="00EF7E0B" w:rsidRDefault="00EF7E0B" w:rsidP="00277C9C">
            <w:pPr>
              <w:pStyle w:val="Corpsdetexte"/>
              <w:jc w:val="center"/>
            </w:pPr>
            <w:r>
              <w:t xml:space="preserve">Danielle </w:t>
            </w:r>
            <w:proofErr w:type="spellStart"/>
            <w:r>
              <w:t>Galliano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EF7E0B" w:rsidP="00277C9C">
            <w:pPr>
              <w:pStyle w:val="Corpsdetexte"/>
              <w:jc w:val="center"/>
            </w:pPr>
            <w:r>
              <w:t>05 61 28 57 50</w:t>
            </w:r>
          </w:p>
          <w:p w:rsidR="00EF7E0B" w:rsidRDefault="00EF7E0B" w:rsidP="00277C9C">
            <w:pPr>
              <w:pStyle w:val="Corpsdetexte"/>
              <w:jc w:val="center"/>
            </w:pPr>
            <w:r>
              <w:t>05 61 28 53 66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0B" w:rsidRDefault="000E2BF4" w:rsidP="00277C9C">
            <w:pPr>
              <w:pStyle w:val="Corpsdetexte"/>
              <w:jc w:val="left"/>
              <w:rPr>
                <w:rFonts w:cs="Arial"/>
              </w:rPr>
            </w:pPr>
            <w:hyperlink r:id="rId17" w:history="1">
              <w:r w:rsidR="00EF7E0B" w:rsidRPr="00897FEB">
                <w:rPr>
                  <w:rStyle w:val="Lienhypertexte"/>
                  <w:rFonts w:cs="Arial"/>
                </w:rPr>
                <w:t>plenormand@toulouse.inra.fr</w:t>
              </w:r>
            </w:hyperlink>
            <w:r w:rsidR="00EF7E0B">
              <w:rPr>
                <w:rFonts w:cs="Arial"/>
              </w:rPr>
              <w:t xml:space="preserve"> </w:t>
            </w:r>
          </w:p>
          <w:p w:rsidR="00EF7E0B" w:rsidRDefault="000E2BF4" w:rsidP="00277C9C">
            <w:pPr>
              <w:pStyle w:val="Corpsdetexte"/>
              <w:jc w:val="left"/>
            </w:pPr>
            <w:hyperlink r:id="rId18" w:history="1">
              <w:r w:rsidR="00EF7E0B" w:rsidRPr="00897FEB">
                <w:rPr>
                  <w:rStyle w:val="Lienhypertexte"/>
                  <w:rFonts w:cs="Arial"/>
                </w:rPr>
                <w:t>danielle.galliano@toulouse.inra.fr</w:t>
              </w:r>
            </w:hyperlink>
            <w:r w:rsidR="00EF7E0B">
              <w:rPr>
                <w:rFonts w:cs="Arial"/>
              </w:rPr>
              <w:t xml:space="preserve"> </w:t>
            </w:r>
          </w:p>
        </w:tc>
      </w:tr>
    </w:tbl>
    <w:p w:rsidR="00A17E71" w:rsidRPr="00EF7E0B" w:rsidRDefault="00A17E71" w:rsidP="00A17E71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6332CC" w:rsidRPr="00EF7E0B" w:rsidRDefault="00633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EF7E0B">
        <w:rPr>
          <w:rFonts w:ascii="Times New Roman" w:hAnsi="Times New Roman" w:cs="Times New Roman"/>
          <w:sz w:val="24"/>
          <w:szCs w:val="24"/>
          <w:lang w:val="fr-FR"/>
        </w:rPr>
        <w:br w:type="page"/>
      </w:r>
    </w:p>
    <w:p w:rsidR="009A2D8F" w:rsidRPr="009A2D8F" w:rsidRDefault="009A2D8F" w:rsidP="005B4518">
      <w:pPr>
        <w:spacing w:after="0"/>
        <w:rPr>
          <w:lang w:val="fr-FR" w:eastAsia="sv-SE"/>
        </w:rPr>
      </w:pPr>
    </w:p>
    <w:p w:rsidR="003B7CD1" w:rsidRPr="00A248FC" w:rsidRDefault="00EF7E0B" w:rsidP="005B4518">
      <w:pPr>
        <w:pStyle w:val="Titre1"/>
        <w:numPr>
          <w:ilvl w:val="0"/>
          <w:numId w:val="20"/>
        </w:numPr>
        <w:spacing w:before="0"/>
        <w:ind w:left="714" w:hanging="357"/>
        <w:rPr>
          <w:rFonts w:eastAsia="Times New Roman"/>
          <w:color w:val="632423" w:themeColor="accent2" w:themeShade="80"/>
          <w:lang w:val="fr-FR" w:eastAsia="sv-SE"/>
        </w:rPr>
      </w:pPr>
      <w:r w:rsidRPr="00A248FC">
        <w:rPr>
          <w:rFonts w:eastAsia="Times New Roman"/>
          <w:color w:val="632423" w:themeColor="accent2" w:themeShade="80"/>
          <w:lang w:val="fr-FR" w:eastAsia="sv-SE"/>
        </w:rPr>
        <w:t>I</w:t>
      </w:r>
      <w:r w:rsidR="003D761D" w:rsidRPr="00A248FC">
        <w:rPr>
          <w:rFonts w:eastAsia="Times New Roman"/>
          <w:color w:val="632423" w:themeColor="accent2" w:themeShade="80"/>
          <w:lang w:val="fr-FR" w:eastAsia="sv-SE"/>
        </w:rPr>
        <w:t>dentité du projet</w:t>
      </w:r>
    </w:p>
    <w:p w:rsidR="00764EA4" w:rsidRPr="00764EA4" w:rsidRDefault="00764EA4" w:rsidP="00764EA4">
      <w:pPr>
        <w:rPr>
          <w:lang w:val="fr-FR" w:eastAsia="sv-SE"/>
        </w:rPr>
      </w:pPr>
    </w:p>
    <w:p w:rsidR="00925FCE" w:rsidRPr="002A4DA7" w:rsidRDefault="00925FCE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Titre du projet (120 caractères max.)</w:t>
      </w:r>
    </w:p>
    <w:p w:rsidR="006D6136" w:rsidRPr="006D6136" w:rsidRDefault="006D6136" w:rsidP="006D6136">
      <w:pPr>
        <w:rPr>
          <w:lang w:val="fr-FR" w:eastAsia="sv-SE"/>
        </w:rPr>
      </w:pPr>
    </w:p>
    <w:p w:rsidR="00925FCE" w:rsidRPr="002A4DA7" w:rsidRDefault="00925FCE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Acronyme du projet</w:t>
      </w:r>
    </w:p>
    <w:p w:rsidR="006D6136" w:rsidRDefault="006D6136" w:rsidP="006D6136">
      <w:pPr>
        <w:rPr>
          <w:lang w:val="fr-FR" w:eastAsia="sv-SE"/>
        </w:rPr>
      </w:pPr>
    </w:p>
    <w:p w:rsidR="003B7CD1" w:rsidRPr="002A4DA7" w:rsidRDefault="00925FCE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Mots clés (5 max.)</w:t>
      </w:r>
    </w:p>
    <w:p w:rsidR="009D208D" w:rsidRDefault="009D208D">
      <w:pPr>
        <w:rPr>
          <w:lang w:val="fr-FR"/>
        </w:rPr>
      </w:pPr>
    </w:p>
    <w:p w:rsidR="009D208D" w:rsidRPr="002A4DA7" w:rsidRDefault="00B63E39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Principales disciplines scientifiques du projet (</w:t>
      </w:r>
      <w:r w:rsidR="00227ABD" w:rsidRPr="002A4DA7">
        <w:rPr>
          <w:color w:val="C00000"/>
          <w:lang w:val="fr-FR"/>
        </w:rPr>
        <w:t>5</w:t>
      </w:r>
      <w:r w:rsidRPr="002A4DA7">
        <w:rPr>
          <w:color w:val="C00000"/>
          <w:lang w:val="fr-FR"/>
        </w:rPr>
        <w:t xml:space="preserve"> max.)</w:t>
      </w:r>
    </w:p>
    <w:p w:rsidR="003B7CD1" w:rsidRDefault="003B7CD1" w:rsidP="003B7CD1">
      <w:pPr>
        <w:rPr>
          <w:lang w:val="fr-FR" w:eastAsia="sv-SE"/>
        </w:rPr>
      </w:pPr>
    </w:p>
    <w:p w:rsidR="006332CC" w:rsidRPr="002A4DA7" w:rsidRDefault="006332CC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Montant financier demandé au titre de PSDR</w:t>
      </w:r>
    </w:p>
    <w:p w:rsidR="006332CC" w:rsidRDefault="006332C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9A2D8F" w:rsidRDefault="009A2D8F" w:rsidP="005B4518">
      <w:pPr>
        <w:spacing w:after="0"/>
        <w:rPr>
          <w:rFonts w:eastAsia="Times New Roman"/>
          <w:lang w:val="fr-FR" w:eastAsia="sv-SE"/>
        </w:rPr>
      </w:pPr>
    </w:p>
    <w:p w:rsidR="00925FCE" w:rsidRPr="00A248FC" w:rsidRDefault="003B7CD1" w:rsidP="005B4518">
      <w:pPr>
        <w:pStyle w:val="Titre1"/>
        <w:numPr>
          <w:ilvl w:val="0"/>
          <w:numId w:val="20"/>
        </w:numPr>
        <w:spacing w:before="0"/>
        <w:ind w:left="714" w:hanging="357"/>
        <w:rPr>
          <w:rFonts w:eastAsia="Times New Roman"/>
          <w:color w:val="632423" w:themeColor="accent2" w:themeShade="80"/>
          <w:lang w:val="fr-FR" w:eastAsia="sv-SE"/>
        </w:rPr>
      </w:pPr>
      <w:r w:rsidRPr="00A248FC">
        <w:rPr>
          <w:rFonts w:eastAsia="Times New Roman"/>
          <w:color w:val="632423" w:themeColor="accent2" w:themeShade="80"/>
          <w:lang w:val="fr-FR" w:eastAsia="sv-SE"/>
        </w:rPr>
        <w:t>Résumé du projet (5000 caractères max.)</w:t>
      </w:r>
    </w:p>
    <w:p w:rsidR="006332CC" w:rsidRPr="006332CC" w:rsidRDefault="006332CC" w:rsidP="006332CC">
      <w:pPr>
        <w:rPr>
          <w:lang w:val="fr-FR" w:eastAsia="sv-SE"/>
        </w:rPr>
      </w:pPr>
    </w:p>
    <w:p w:rsidR="006332CC" w:rsidRDefault="006332C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9A2D8F" w:rsidRDefault="009A2D8F" w:rsidP="005B4518">
      <w:pPr>
        <w:spacing w:after="0"/>
        <w:rPr>
          <w:rFonts w:eastAsia="Times New Roman"/>
          <w:lang w:val="fr-FR" w:eastAsia="sv-SE"/>
        </w:rPr>
      </w:pPr>
    </w:p>
    <w:p w:rsidR="00925FCE" w:rsidRPr="00A248FC" w:rsidRDefault="007110BF" w:rsidP="005B4518">
      <w:pPr>
        <w:pStyle w:val="Titre1"/>
        <w:numPr>
          <w:ilvl w:val="0"/>
          <w:numId w:val="20"/>
        </w:numPr>
        <w:spacing w:before="0"/>
        <w:ind w:left="714" w:hanging="357"/>
        <w:rPr>
          <w:rFonts w:eastAsia="Times New Roman"/>
          <w:color w:val="632423" w:themeColor="accent2" w:themeShade="80"/>
          <w:lang w:val="fr-FR" w:eastAsia="sv-SE"/>
        </w:rPr>
      </w:pPr>
      <w:r w:rsidRPr="00A248FC">
        <w:rPr>
          <w:rFonts w:eastAsia="Times New Roman"/>
          <w:color w:val="632423" w:themeColor="accent2" w:themeShade="80"/>
          <w:lang w:val="fr-FR" w:eastAsia="sv-SE"/>
        </w:rPr>
        <w:t>Positionnement stratégique du projet</w:t>
      </w:r>
      <w:r w:rsidR="00925FCE" w:rsidRPr="00A248FC">
        <w:rPr>
          <w:rFonts w:eastAsia="Times New Roman"/>
          <w:color w:val="632423" w:themeColor="accent2" w:themeShade="80"/>
          <w:lang w:val="fr-FR" w:eastAsia="sv-SE"/>
        </w:rPr>
        <w:t xml:space="preserve"> (</w:t>
      </w:r>
      <w:r w:rsidRPr="00A248FC">
        <w:rPr>
          <w:rFonts w:eastAsia="Times New Roman"/>
          <w:color w:val="632423" w:themeColor="accent2" w:themeShade="80"/>
          <w:lang w:val="fr-FR" w:eastAsia="sv-SE"/>
        </w:rPr>
        <w:t xml:space="preserve">2 </w:t>
      </w:r>
      <w:r w:rsidR="00925FCE" w:rsidRPr="00A248FC">
        <w:rPr>
          <w:rFonts w:eastAsia="Times New Roman"/>
          <w:color w:val="632423" w:themeColor="accent2" w:themeShade="80"/>
          <w:lang w:val="fr-FR" w:eastAsia="sv-SE"/>
        </w:rPr>
        <w:t>page</w:t>
      </w:r>
      <w:r w:rsidRPr="00A248FC">
        <w:rPr>
          <w:rFonts w:eastAsia="Times New Roman"/>
          <w:color w:val="632423" w:themeColor="accent2" w:themeShade="80"/>
          <w:lang w:val="fr-FR" w:eastAsia="sv-SE"/>
        </w:rPr>
        <w:t>s</w:t>
      </w:r>
      <w:r w:rsidR="00925FCE" w:rsidRPr="00A248FC">
        <w:rPr>
          <w:rFonts w:eastAsia="Times New Roman"/>
          <w:color w:val="632423" w:themeColor="accent2" w:themeShade="80"/>
          <w:lang w:val="fr-FR" w:eastAsia="sv-SE"/>
        </w:rPr>
        <w:t xml:space="preserve"> max.)</w:t>
      </w:r>
    </w:p>
    <w:p w:rsidR="006332CC" w:rsidRDefault="006332CC" w:rsidP="006332CC">
      <w:pPr>
        <w:rPr>
          <w:lang w:val="fr-FR" w:eastAsia="sv-SE"/>
        </w:rPr>
      </w:pPr>
    </w:p>
    <w:p w:rsidR="00DA5380" w:rsidRPr="002A4DA7" w:rsidRDefault="00DA5380" w:rsidP="00DA5380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Correspondance par rapport aux thèmes de l’appel à pro</w:t>
      </w:r>
      <w:r w:rsidR="00F47867">
        <w:rPr>
          <w:color w:val="C00000"/>
          <w:lang w:val="fr-FR"/>
        </w:rPr>
        <w:t>position</w:t>
      </w:r>
      <w:r w:rsidRPr="002A4DA7">
        <w:rPr>
          <w:color w:val="C00000"/>
          <w:lang w:val="fr-FR"/>
        </w:rPr>
        <w:t xml:space="preserve"> PSDR 4</w:t>
      </w:r>
      <w:r w:rsidR="007110BF" w:rsidRPr="002A4DA7">
        <w:rPr>
          <w:color w:val="C00000"/>
          <w:lang w:val="fr-FR"/>
        </w:rPr>
        <w:t xml:space="preserve">, </w:t>
      </w:r>
      <w:r w:rsidRPr="002A4DA7">
        <w:rPr>
          <w:color w:val="C00000"/>
          <w:lang w:val="fr-FR"/>
        </w:rPr>
        <w:t>aux enjeux régionaux</w:t>
      </w:r>
      <w:r w:rsidR="007110BF" w:rsidRPr="002A4DA7">
        <w:rPr>
          <w:color w:val="C00000"/>
          <w:lang w:val="fr-FR"/>
        </w:rPr>
        <w:t xml:space="preserve"> et aux attentes des acteurs</w:t>
      </w:r>
    </w:p>
    <w:p w:rsidR="000272EF" w:rsidRDefault="000272EF">
      <w:pPr>
        <w:ind w:left="765"/>
        <w:rPr>
          <w:lang w:val="fr-FR"/>
        </w:rPr>
      </w:pPr>
    </w:p>
    <w:p w:rsidR="000272EF" w:rsidRPr="002A4DA7" w:rsidRDefault="00DA5380">
      <w:pPr>
        <w:pStyle w:val="Titre2"/>
        <w:ind w:left="360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3.2 </w:t>
      </w:r>
      <w:r w:rsidR="007110BF" w:rsidRPr="002A4DA7">
        <w:rPr>
          <w:color w:val="C00000"/>
          <w:lang w:val="fr-FR"/>
        </w:rPr>
        <w:t>Positionnement par rapport à l’état de l’art scientifique sur la problématique de recherche développée dans le projet</w:t>
      </w:r>
    </w:p>
    <w:p w:rsidR="00DA5380" w:rsidRPr="006332CC" w:rsidRDefault="00DA5380" w:rsidP="006332CC">
      <w:pPr>
        <w:rPr>
          <w:lang w:val="fr-FR" w:eastAsia="sv-SE"/>
        </w:rPr>
      </w:pPr>
    </w:p>
    <w:p w:rsidR="006332CC" w:rsidRDefault="006332C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9A2D8F" w:rsidRDefault="009A2D8F" w:rsidP="005B4518">
      <w:pPr>
        <w:spacing w:after="0"/>
        <w:rPr>
          <w:lang w:val="fr-FR"/>
        </w:rPr>
      </w:pPr>
    </w:p>
    <w:p w:rsidR="005E4F9E" w:rsidRPr="00A248FC" w:rsidRDefault="00780997" w:rsidP="005B4518">
      <w:pPr>
        <w:pStyle w:val="Titre1"/>
        <w:numPr>
          <w:ilvl w:val="0"/>
          <w:numId w:val="20"/>
        </w:numPr>
        <w:spacing w:before="0"/>
        <w:ind w:left="714" w:hanging="357"/>
        <w:rPr>
          <w:rFonts w:eastAsia="Times New Roman"/>
          <w:color w:val="632423" w:themeColor="accent2" w:themeShade="80"/>
          <w:lang w:val="fr-FR" w:eastAsia="sv-SE"/>
        </w:rPr>
      </w:pPr>
      <w:r w:rsidRPr="00A248FC">
        <w:rPr>
          <w:rFonts w:eastAsia="Times New Roman"/>
          <w:color w:val="632423" w:themeColor="accent2" w:themeShade="80"/>
          <w:lang w:val="fr-FR" w:eastAsia="sv-SE"/>
        </w:rPr>
        <w:t>Description du projet (8 pages max.)</w:t>
      </w:r>
    </w:p>
    <w:p w:rsidR="00764EA4" w:rsidRPr="00764EA4" w:rsidRDefault="00764EA4" w:rsidP="00764EA4">
      <w:pPr>
        <w:rPr>
          <w:lang w:val="fr-FR"/>
        </w:rPr>
      </w:pPr>
    </w:p>
    <w:p w:rsidR="008B6A13" w:rsidRPr="002A4DA7" w:rsidRDefault="00925FCE" w:rsidP="006D6136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Objectifs </w:t>
      </w:r>
      <w:r w:rsidR="00AB2B45" w:rsidRPr="002A4DA7">
        <w:rPr>
          <w:color w:val="C00000"/>
          <w:lang w:val="fr-FR"/>
        </w:rPr>
        <w:t xml:space="preserve">et originalité </w:t>
      </w:r>
      <w:r w:rsidRPr="002A4DA7">
        <w:rPr>
          <w:color w:val="C00000"/>
          <w:lang w:val="fr-FR"/>
        </w:rPr>
        <w:t>du projet</w:t>
      </w:r>
    </w:p>
    <w:p w:rsidR="006D6136" w:rsidRPr="00487F83" w:rsidRDefault="006D6136" w:rsidP="00487F83">
      <w:pPr>
        <w:rPr>
          <w:lang w:val="fr-FR" w:eastAsia="sv-SE"/>
        </w:rPr>
      </w:pPr>
    </w:p>
    <w:p w:rsidR="000B5DFF" w:rsidRPr="002A4DA7" w:rsidRDefault="000B5DFF" w:rsidP="000B5DFF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Principales questions et hypothèses de recherche</w:t>
      </w:r>
    </w:p>
    <w:p w:rsidR="000B5DFF" w:rsidRPr="000B5DFF" w:rsidRDefault="000B5DFF" w:rsidP="000B5DFF">
      <w:pPr>
        <w:rPr>
          <w:lang w:val="fr-FR" w:eastAsia="sv-SE"/>
        </w:rPr>
      </w:pPr>
    </w:p>
    <w:p w:rsidR="00225180" w:rsidRPr="002A4DA7" w:rsidRDefault="00225180" w:rsidP="000B5DFF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Démarche interdisciplinaire </w:t>
      </w:r>
    </w:p>
    <w:p w:rsidR="00A15A76" w:rsidRPr="00A15A76" w:rsidRDefault="00A15A76" w:rsidP="00A15A76">
      <w:pPr>
        <w:rPr>
          <w:lang w:val="fr-FR" w:eastAsia="sv-SE"/>
        </w:rPr>
      </w:pPr>
    </w:p>
    <w:p w:rsidR="00A15A76" w:rsidRPr="002A4DA7" w:rsidRDefault="00925FCE" w:rsidP="00696E54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Méthodes scientifiques</w:t>
      </w:r>
    </w:p>
    <w:p w:rsidR="00A15A76" w:rsidRPr="00A15A76" w:rsidRDefault="00A15A76" w:rsidP="00A15A76">
      <w:pPr>
        <w:rPr>
          <w:lang w:val="fr-FR" w:eastAsia="sv-SE"/>
        </w:rPr>
      </w:pPr>
    </w:p>
    <w:p w:rsidR="00A15A76" w:rsidRPr="002A4DA7" w:rsidRDefault="00925FCE" w:rsidP="00696E54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Territoires concernés</w:t>
      </w:r>
    </w:p>
    <w:p w:rsidR="00A15A76" w:rsidRPr="00A15A76" w:rsidRDefault="00A15A76" w:rsidP="00A15A76">
      <w:pPr>
        <w:rPr>
          <w:lang w:eastAsia="sv-SE"/>
        </w:rPr>
      </w:pPr>
    </w:p>
    <w:p w:rsidR="00D67FFA" w:rsidRPr="002A4DA7" w:rsidRDefault="00D67FFA" w:rsidP="00D67FFA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Démarche partenariale</w:t>
      </w:r>
    </w:p>
    <w:p w:rsidR="00D67FFA" w:rsidRDefault="00D67FFA" w:rsidP="00D67FFA">
      <w:pPr>
        <w:ind w:left="765"/>
        <w:rPr>
          <w:lang w:val="fr-FR"/>
        </w:rPr>
      </w:pPr>
    </w:p>
    <w:p w:rsidR="00D67FFA" w:rsidRPr="00A248FC" w:rsidRDefault="00D67FFA" w:rsidP="00D67FFA">
      <w:pPr>
        <w:pStyle w:val="Titre3"/>
        <w:ind w:left="708"/>
        <w:rPr>
          <w:color w:val="E36C0A" w:themeColor="accent6" w:themeShade="BF"/>
          <w:lang w:val="fr-FR"/>
        </w:rPr>
      </w:pPr>
      <w:r w:rsidRPr="00A248FC">
        <w:rPr>
          <w:color w:val="E36C0A" w:themeColor="accent6" w:themeShade="BF"/>
          <w:lang w:val="fr-FR" w:eastAsia="sv-SE"/>
        </w:rPr>
        <w:t>Implication des acteurs dans la construction et la réalisation du projet de recherche et de valorisation</w:t>
      </w:r>
    </w:p>
    <w:p w:rsidR="00D67FFA" w:rsidRDefault="00D67FFA" w:rsidP="00D67FFA">
      <w:pPr>
        <w:ind w:left="765"/>
        <w:rPr>
          <w:lang w:val="fr-FR"/>
        </w:rPr>
      </w:pPr>
    </w:p>
    <w:p w:rsidR="00D67FFA" w:rsidRPr="00A248FC" w:rsidRDefault="00D67FFA" w:rsidP="00D67FFA">
      <w:pPr>
        <w:pStyle w:val="Titre3"/>
        <w:ind w:firstLine="708"/>
        <w:rPr>
          <w:color w:val="E36C0A" w:themeColor="accent6" w:themeShade="BF"/>
          <w:lang w:val="fr-FR"/>
        </w:rPr>
      </w:pPr>
      <w:r w:rsidRPr="00A248FC">
        <w:rPr>
          <w:color w:val="E36C0A" w:themeColor="accent6" w:themeShade="BF"/>
          <w:lang w:val="fr-FR" w:eastAsia="sv-SE"/>
        </w:rPr>
        <w:t>Influence de la démarche partenariale sur l’originalité scientifique du projet</w:t>
      </w:r>
    </w:p>
    <w:p w:rsidR="00D67FFA" w:rsidRPr="00A15A76" w:rsidRDefault="00D67FFA" w:rsidP="00D67FFA">
      <w:pPr>
        <w:rPr>
          <w:lang w:val="fr-FR" w:eastAsia="sv-SE"/>
        </w:rPr>
      </w:pPr>
    </w:p>
    <w:p w:rsidR="000272EF" w:rsidRDefault="00696E54">
      <w:pPr>
        <w:pStyle w:val="Titre2"/>
        <w:ind w:left="360"/>
        <w:rPr>
          <w:lang w:val="fr-FR"/>
        </w:rPr>
      </w:pPr>
      <w:r w:rsidRPr="002A4DA7">
        <w:rPr>
          <w:color w:val="C00000"/>
          <w:lang w:val="fr-FR"/>
        </w:rPr>
        <w:t xml:space="preserve">4.7 </w:t>
      </w:r>
      <w:r w:rsidR="002D38BF" w:rsidRPr="002A4DA7">
        <w:rPr>
          <w:color w:val="C00000"/>
          <w:lang w:val="fr-FR"/>
        </w:rPr>
        <w:t>Résultats escomptés</w:t>
      </w:r>
      <w:r w:rsidR="00DE59B8" w:rsidRPr="002A4DA7">
        <w:rPr>
          <w:color w:val="C00000"/>
          <w:lang w:val="fr-FR"/>
        </w:rPr>
        <w:t xml:space="preserve"> </w:t>
      </w:r>
      <w:r w:rsidR="00225180" w:rsidRPr="002A4DA7">
        <w:rPr>
          <w:color w:val="C00000"/>
          <w:lang w:val="fr-FR"/>
        </w:rPr>
        <w:t xml:space="preserve">et valeur ajoutée </w:t>
      </w:r>
      <w:r w:rsidR="002E47B0" w:rsidRPr="002A4DA7">
        <w:rPr>
          <w:color w:val="C00000"/>
          <w:lang w:val="fr-FR"/>
        </w:rPr>
        <w:t xml:space="preserve">scientifique </w:t>
      </w:r>
      <w:r w:rsidR="00225180" w:rsidRPr="002A4DA7">
        <w:rPr>
          <w:color w:val="C00000"/>
          <w:lang w:val="fr-FR"/>
        </w:rPr>
        <w:t>du projet</w:t>
      </w:r>
    </w:p>
    <w:p w:rsidR="000272EF" w:rsidRDefault="000272EF">
      <w:pPr>
        <w:pStyle w:val="Paragraphedeliste"/>
        <w:rPr>
          <w:lang w:val="fr-FR" w:eastAsia="sv-SE"/>
        </w:rPr>
      </w:pPr>
    </w:p>
    <w:p w:rsidR="006332CC" w:rsidRDefault="006332C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9A2D8F" w:rsidRPr="00A248FC" w:rsidRDefault="009A2D8F" w:rsidP="005B4518">
      <w:pPr>
        <w:spacing w:after="0"/>
        <w:rPr>
          <w:color w:val="943634" w:themeColor="accent2" w:themeShade="BF"/>
          <w:lang w:val="fr-FR"/>
        </w:rPr>
      </w:pPr>
    </w:p>
    <w:p w:rsidR="000272EF" w:rsidRPr="00A248FC" w:rsidRDefault="00780997" w:rsidP="005B4518">
      <w:pPr>
        <w:pStyle w:val="Titre1"/>
        <w:numPr>
          <w:ilvl w:val="0"/>
          <w:numId w:val="20"/>
        </w:numPr>
        <w:spacing w:before="0"/>
        <w:ind w:left="714" w:hanging="357"/>
        <w:rPr>
          <w:rFonts w:eastAsia="Times New Roman"/>
          <w:color w:val="943634" w:themeColor="accent2" w:themeShade="BF"/>
          <w:lang w:val="fr-FR" w:eastAsia="sv-SE"/>
        </w:rPr>
      </w:pPr>
      <w:r w:rsidRPr="00A248FC">
        <w:rPr>
          <w:rFonts w:eastAsia="Times New Roman"/>
          <w:color w:val="943634" w:themeColor="accent2" w:themeShade="BF"/>
          <w:lang w:val="fr-FR" w:eastAsia="sv-SE"/>
        </w:rPr>
        <w:t>Stratégie, plan de valorisation et de diffusion des résultats (3 pages max.)</w:t>
      </w:r>
    </w:p>
    <w:p w:rsidR="00764EA4" w:rsidRPr="00764EA4" w:rsidRDefault="00764EA4" w:rsidP="00764EA4">
      <w:pPr>
        <w:rPr>
          <w:lang w:val="fr-FR"/>
        </w:rPr>
      </w:pPr>
    </w:p>
    <w:p w:rsidR="000272EF" w:rsidRPr="002A4DA7" w:rsidRDefault="00780997" w:rsidP="0045544B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5.1 Plan de valorisation scientifique et partenariale</w:t>
      </w:r>
    </w:p>
    <w:p w:rsidR="000272EF" w:rsidRDefault="000272EF">
      <w:pPr>
        <w:pStyle w:val="Paragraphedeliste"/>
        <w:ind w:left="765"/>
        <w:rPr>
          <w:lang w:val="fr-FR"/>
        </w:rPr>
      </w:pPr>
    </w:p>
    <w:p w:rsidR="004405E5" w:rsidRPr="00A248FC" w:rsidRDefault="004405E5" w:rsidP="0076311F">
      <w:pPr>
        <w:pStyle w:val="Titre3"/>
        <w:ind w:firstLine="708"/>
        <w:rPr>
          <w:color w:val="E36C0A" w:themeColor="accent6" w:themeShade="BF"/>
          <w:lang w:val="fr-FR"/>
        </w:rPr>
      </w:pPr>
      <w:r w:rsidRPr="00A248FC">
        <w:rPr>
          <w:color w:val="E36C0A" w:themeColor="accent6" w:themeShade="BF"/>
          <w:lang w:val="fr-FR"/>
        </w:rPr>
        <w:t>Valorisation scientifique</w:t>
      </w:r>
    </w:p>
    <w:p w:rsidR="000272EF" w:rsidRDefault="000272EF">
      <w:pPr>
        <w:rPr>
          <w:lang w:val="fr-FR"/>
        </w:rPr>
      </w:pPr>
    </w:p>
    <w:p w:rsidR="007B553A" w:rsidRPr="00A248FC" w:rsidRDefault="007B553A" w:rsidP="0076311F">
      <w:pPr>
        <w:pStyle w:val="Titre3"/>
        <w:ind w:firstLine="708"/>
        <w:rPr>
          <w:color w:val="E36C0A" w:themeColor="accent6" w:themeShade="BF"/>
          <w:lang w:val="fr-FR"/>
        </w:rPr>
      </w:pPr>
      <w:r w:rsidRPr="00A248FC">
        <w:rPr>
          <w:color w:val="E36C0A" w:themeColor="accent6" w:themeShade="BF"/>
          <w:lang w:val="fr-FR"/>
        </w:rPr>
        <w:t>Valorisation partenariale</w:t>
      </w:r>
    </w:p>
    <w:p w:rsidR="007B553A" w:rsidRPr="000727D0" w:rsidRDefault="007B553A" w:rsidP="007B553A">
      <w:pPr>
        <w:rPr>
          <w:lang w:val="fr-FR" w:eastAsia="sv-SE"/>
        </w:rPr>
      </w:pPr>
    </w:p>
    <w:p w:rsidR="000272EF" w:rsidRDefault="000272EF">
      <w:pPr>
        <w:rPr>
          <w:lang w:val="fr-FR"/>
        </w:rPr>
      </w:pPr>
    </w:p>
    <w:p w:rsidR="00C4711D" w:rsidRPr="002A4DA7" w:rsidRDefault="004405E5" w:rsidP="0045544B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5.2 </w:t>
      </w:r>
      <w:r w:rsidR="00C4711D" w:rsidRPr="002A4DA7">
        <w:rPr>
          <w:color w:val="C00000"/>
          <w:lang w:val="fr-FR"/>
        </w:rPr>
        <w:t>Impact et caractère innovant du projet par rapport aux enjeux régionaux</w:t>
      </w:r>
    </w:p>
    <w:p w:rsidR="00764EA4" w:rsidRPr="00764EA4" w:rsidRDefault="00764EA4" w:rsidP="00764EA4">
      <w:pPr>
        <w:rPr>
          <w:lang w:val="fr-FR" w:eastAsia="sv-SE"/>
        </w:rPr>
      </w:pPr>
    </w:p>
    <w:p w:rsidR="00C4711D" w:rsidRPr="00A75DDD" w:rsidRDefault="00C4711D" w:rsidP="00C4711D">
      <w:pPr>
        <w:pStyle w:val="Titre3"/>
        <w:ind w:firstLine="708"/>
        <w:rPr>
          <w:rFonts w:eastAsia="Calibri"/>
          <w:color w:val="E36C0A" w:themeColor="accent6" w:themeShade="BF"/>
          <w:lang w:val="fr-FR"/>
        </w:rPr>
      </w:pPr>
      <w:r w:rsidRPr="00A75DDD">
        <w:rPr>
          <w:rFonts w:eastAsia="Calibri"/>
          <w:color w:val="E36C0A" w:themeColor="accent6" w:themeShade="BF"/>
          <w:lang w:val="fr-FR"/>
        </w:rPr>
        <w:t>En termes de partenariat avec les acteurs des territoires et d’aide la décision</w:t>
      </w:r>
    </w:p>
    <w:p w:rsidR="00C4711D" w:rsidRPr="00A75DDD" w:rsidRDefault="00C4711D" w:rsidP="00C4711D">
      <w:pPr>
        <w:rPr>
          <w:rFonts w:eastAsia="Calibri"/>
          <w:color w:val="E36C0A" w:themeColor="accent6" w:themeShade="BF"/>
          <w:lang w:val="fr-FR"/>
        </w:rPr>
      </w:pPr>
    </w:p>
    <w:p w:rsidR="00C4711D" w:rsidRPr="00A75DDD" w:rsidRDefault="00C4711D" w:rsidP="00EF7E0B">
      <w:pPr>
        <w:pStyle w:val="Titre3"/>
        <w:ind w:firstLine="708"/>
        <w:rPr>
          <w:color w:val="E36C0A" w:themeColor="accent6" w:themeShade="BF"/>
          <w:lang w:val="fr-FR"/>
        </w:rPr>
      </w:pPr>
      <w:r w:rsidRPr="00A75DDD">
        <w:rPr>
          <w:rFonts w:eastAsia="Calibri"/>
          <w:color w:val="E36C0A" w:themeColor="accent6" w:themeShade="BF"/>
          <w:lang w:val="fr-FR"/>
        </w:rPr>
        <w:t>En termes de contribution au développement régional et territorial</w:t>
      </w:r>
    </w:p>
    <w:p w:rsidR="00C4711D" w:rsidRPr="002A4DA7" w:rsidRDefault="00C4711D" w:rsidP="00C4711D">
      <w:pPr>
        <w:pStyle w:val="Titre2"/>
        <w:rPr>
          <w:color w:val="632423" w:themeColor="accent2" w:themeShade="80"/>
          <w:lang w:val="fr-FR"/>
        </w:rPr>
      </w:pPr>
    </w:p>
    <w:p w:rsidR="00764EA4" w:rsidRPr="00764EA4" w:rsidRDefault="00764EA4" w:rsidP="00764EA4">
      <w:pPr>
        <w:rPr>
          <w:lang w:val="fr-FR" w:eastAsia="sv-SE"/>
        </w:rPr>
      </w:pPr>
    </w:p>
    <w:p w:rsidR="00C4711D" w:rsidRPr="002A4DA7" w:rsidRDefault="004405E5" w:rsidP="00EF7E0B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5.3 </w:t>
      </w:r>
      <w:r w:rsidR="00C4711D" w:rsidRPr="002A4DA7">
        <w:rPr>
          <w:color w:val="C00000"/>
          <w:lang w:val="fr-FR"/>
        </w:rPr>
        <w:t>Références bibliographiques (recherche et valorisation) (25 max.)</w:t>
      </w:r>
    </w:p>
    <w:p w:rsidR="000272EF" w:rsidRDefault="000272EF">
      <w:pPr>
        <w:rPr>
          <w:lang w:val="fr-FR"/>
        </w:rPr>
      </w:pPr>
    </w:p>
    <w:p w:rsidR="007B553A" w:rsidRDefault="007B553A" w:rsidP="007B553A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7B553A" w:rsidRDefault="007B553A">
      <w:pPr>
        <w:rPr>
          <w:lang w:val="fr-FR" w:eastAsia="sv-SE"/>
        </w:rPr>
      </w:pPr>
    </w:p>
    <w:p w:rsidR="009A0683" w:rsidRPr="002A4DA7" w:rsidRDefault="00780997" w:rsidP="005B4518">
      <w:pPr>
        <w:pStyle w:val="Titre1"/>
        <w:spacing w:before="0"/>
        <w:ind w:left="357"/>
        <w:rPr>
          <w:rFonts w:eastAsia="Times New Roman"/>
          <w:color w:val="E36C0A" w:themeColor="accent6" w:themeShade="BF"/>
          <w:lang w:val="fr-FR" w:eastAsia="sv-SE"/>
        </w:rPr>
      </w:pPr>
      <w:r w:rsidRPr="00A248FC">
        <w:rPr>
          <w:rFonts w:eastAsia="Times New Roman"/>
          <w:color w:val="943634" w:themeColor="accent2" w:themeShade="BF"/>
          <w:lang w:val="fr-FR" w:eastAsia="sv-SE"/>
        </w:rPr>
        <w:t>6. Description du travail par volets de recherche et de valorisation (10 pages max.</w:t>
      </w:r>
      <w:r w:rsidR="00764EA4" w:rsidRPr="00A248FC">
        <w:rPr>
          <w:rFonts w:eastAsia="Times New Roman"/>
          <w:color w:val="943634" w:themeColor="accent2" w:themeShade="BF"/>
          <w:lang w:val="fr-FR" w:eastAsia="sv-SE"/>
        </w:rPr>
        <w:t xml:space="preserve"> </w:t>
      </w:r>
      <w:r w:rsidRPr="00A248FC">
        <w:rPr>
          <w:rFonts w:eastAsia="Times New Roman"/>
          <w:color w:val="943634" w:themeColor="accent2" w:themeShade="BF"/>
          <w:lang w:val="fr-FR" w:eastAsia="sv-SE"/>
        </w:rPr>
        <w:t>/1 page par VR ou VV)</w:t>
      </w:r>
    </w:p>
    <w:p w:rsidR="006D6136" w:rsidRDefault="006D6136" w:rsidP="008F712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fr-FR" w:eastAsia="sv-SE"/>
        </w:rPr>
      </w:pPr>
    </w:p>
    <w:p w:rsidR="0078570B" w:rsidRPr="002A4DA7" w:rsidRDefault="0078570B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Organisation générale du projet (schéma d’articulation des différentes tâches + explications)</w:t>
      </w:r>
    </w:p>
    <w:p w:rsidR="0078570B" w:rsidRPr="00764EA4" w:rsidRDefault="0078570B" w:rsidP="00764EA4">
      <w:pPr>
        <w:rPr>
          <w:lang w:val="fr-FR"/>
        </w:rPr>
      </w:pPr>
    </w:p>
    <w:p w:rsidR="00010FAE" w:rsidRPr="002A4DA7" w:rsidRDefault="00010FAE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Diagramme de GANTT</w:t>
      </w:r>
    </w:p>
    <w:p w:rsidR="00225180" w:rsidRPr="00225180" w:rsidRDefault="00225180" w:rsidP="00225180">
      <w:pPr>
        <w:rPr>
          <w:lang w:val="fr-FR"/>
        </w:rPr>
      </w:pPr>
    </w:p>
    <w:p w:rsidR="002A7251" w:rsidRPr="002A4DA7" w:rsidRDefault="008B6A13" w:rsidP="004777AA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VR </w:t>
      </w:r>
      <w:proofErr w:type="spellStart"/>
      <w:r w:rsidR="00AA6C67" w:rsidRPr="002A4DA7">
        <w:rPr>
          <w:color w:val="C00000"/>
          <w:lang w:val="fr-FR"/>
        </w:rPr>
        <w:t>n°XX</w:t>
      </w:r>
      <w:proofErr w:type="spellEnd"/>
      <w:r w:rsidRPr="002A4DA7">
        <w:rPr>
          <w:color w:val="C00000"/>
          <w:lang w:val="fr-FR"/>
        </w:rPr>
        <w:t xml:space="preserve"> – Intitulé du volet de recherche</w:t>
      </w:r>
    </w:p>
    <w:p w:rsidR="006241F0" w:rsidRPr="008B6A13" w:rsidRDefault="006241F0" w:rsidP="006241F0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6241F0" w:rsidRPr="00F47867" w:rsidTr="00925FCE">
        <w:tc>
          <w:tcPr>
            <w:tcW w:w="2444" w:type="dxa"/>
            <w:vAlign w:val="center"/>
          </w:tcPr>
          <w:p w:rsidR="006241F0" w:rsidRPr="008B6A13" w:rsidRDefault="00EF7E0B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Numéro</w:t>
            </w:r>
            <w:r w:rsidR="009A0683" w:rsidRPr="008B6A13">
              <w:rPr>
                <w:rFonts w:ascii="Arial" w:hAnsi="Arial" w:cs="Arial"/>
                <w:b/>
                <w:bCs/>
                <w:sz w:val="20"/>
              </w:rPr>
              <w:t xml:space="preserve"> du VR</w:t>
            </w:r>
            <w:r w:rsidR="006241F0" w:rsidRPr="008B6A1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6241F0" w:rsidRPr="008B6A13" w:rsidRDefault="006241F0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45" w:type="dxa"/>
            <w:vAlign w:val="center"/>
          </w:tcPr>
          <w:p w:rsidR="006241F0" w:rsidRPr="008B6A13" w:rsidRDefault="008B6A13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Date de début et durée</w:t>
            </w:r>
          </w:p>
        </w:tc>
        <w:tc>
          <w:tcPr>
            <w:tcW w:w="2445" w:type="dxa"/>
            <w:vAlign w:val="center"/>
          </w:tcPr>
          <w:p w:rsidR="006241F0" w:rsidRPr="008B6A13" w:rsidRDefault="006241F0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41F0" w:rsidRPr="00F47867" w:rsidTr="00925FCE">
        <w:tc>
          <w:tcPr>
            <w:tcW w:w="9778" w:type="dxa"/>
            <w:gridSpan w:val="4"/>
          </w:tcPr>
          <w:p w:rsidR="008B6A13" w:rsidRPr="008B6A13" w:rsidRDefault="008B6A13" w:rsidP="008B6A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Partenaire scientifique responsable:</w:t>
            </w:r>
          </w:p>
          <w:p w:rsidR="006241F0" w:rsidRPr="008B6A13" w:rsidRDefault="008B6A13" w:rsidP="008B6A13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 xml:space="preserve">Partenaires impliqués </w:t>
            </w:r>
            <w:r w:rsidR="006241F0" w:rsidRPr="008B6A13">
              <w:rPr>
                <w:rFonts w:ascii="Arial" w:hAnsi="Arial" w:cs="Arial"/>
                <w:b/>
                <w:bCs/>
                <w:sz w:val="20"/>
              </w:rPr>
              <w:t xml:space="preserve">: </w:t>
            </w:r>
          </w:p>
        </w:tc>
      </w:tr>
      <w:tr w:rsidR="006241F0" w:rsidRPr="008B6A13" w:rsidTr="00925FCE">
        <w:tc>
          <w:tcPr>
            <w:tcW w:w="4888" w:type="dxa"/>
            <w:gridSpan w:val="2"/>
            <w:vAlign w:val="center"/>
          </w:tcPr>
          <w:p w:rsidR="006241F0" w:rsidRPr="008B6A13" w:rsidRDefault="008B6A13" w:rsidP="00925FCE">
            <w:pPr>
              <w:pStyle w:val="NormalWeb"/>
              <w:rPr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Type d’activité</w:t>
            </w:r>
          </w:p>
        </w:tc>
        <w:tc>
          <w:tcPr>
            <w:tcW w:w="4890" w:type="dxa"/>
            <w:gridSpan w:val="2"/>
          </w:tcPr>
          <w:p w:rsidR="006241F0" w:rsidRPr="008B6A13" w:rsidRDefault="006241F0" w:rsidP="00925FCE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</w:p>
        </w:tc>
      </w:tr>
      <w:tr w:rsidR="006241F0" w:rsidRPr="008B6A13" w:rsidTr="00925FCE">
        <w:tc>
          <w:tcPr>
            <w:tcW w:w="9778" w:type="dxa"/>
            <w:gridSpan w:val="4"/>
            <w:vAlign w:val="center"/>
          </w:tcPr>
          <w:p w:rsidR="006241F0" w:rsidRPr="008B6A13" w:rsidRDefault="008B6A13" w:rsidP="008B6A13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Objectif</w:t>
            </w:r>
            <w:r w:rsidR="006241F0" w:rsidRPr="008B6A13">
              <w:rPr>
                <w:rFonts w:ascii="Arial" w:hAnsi="Arial" w:cs="Arial"/>
                <w:b/>
                <w:bCs/>
                <w:sz w:val="20"/>
              </w:rPr>
              <w:t>s:</w:t>
            </w:r>
          </w:p>
        </w:tc>
      </w:tr>
      <w:tr w:rsidR="006241F0" w:rsidRPr="008B6A13" w:rsidTr="00925FCE">
        <w:tc>
          <w:tcPr>
            <w:tcW w:w="9778" w:type="dxa"/>
            <w:gridSpan w:val="4"/>
          </w:tcPr>
          <w:p w:rsidR="006241F0" w:rsidRPr="008B6A13" w:rsidRDefault="006241F0" w:rsidP="008B6A13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 xml:space="preserve">Description </w:t>
            </w:r>
            <w:r w:rsidR="008B6A13" w:rsidRPr="008B6A13">
              <w:rPr>
                <w:rFonts w:ascii="Arial" w:hAnsi="Arial" w:cs="Arial"/>
                <w:b/>
                <w:bCs/>
                <w:sz w:val="20"/>
              </w:rPr>
              <w:t>des tâches</w:t>
            </w:r>
            <w:r w:rsidRPr="008B6A13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6241F0" w:rsidRPr="008B6A13" w:rsidTr="00925FCE">
        <w:tc>
          <w:tcPr>
            <w:tcW w:w="9778" w:type="dxa"/>
            <w:gridSpan w:val="4"/>
          </w:tcPr>
          <w:p w:rsidR="006241F0" w:rsidRPr="008B6A13" w:rsidRDefault="002E3BA6" w:rsidP="008B6A13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Livrables</w:t>
            </w:r>
            <w:r w:rsidR="006241F0" w:rsidRPr="008B6A13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  <w:tr w:rsidR="006241F0" w:rsidRPr="00F47867" w:rsidTr="00925FCE">
        <w:tc>
          <w:tcPr>
            <w:tcW w:w="9778" w:type="dxa"/>
            <w:gridSpan w:val="4"/>
          </w:tcPr>
          <w:p w:rsidR="006241F0" w:rsidRPr="008B6A13" w:rsidRDefault="008B6A13" w:rsidP="008B6A13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Principales étapes et résultats attendus</w:t>
            </w:r>
            <w:r w:rsidR="006241F0" w:rsidRPr="008B6A13"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</w:tr>
    </w:tbl>
    <w:p w:rsidR="006241F0" w:rsidRDefault="006241F0" w:rsidP="006241F0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p w:rsidR="007B553A" w:rsidRPr="002A4DA7" w:rsidRDefault="007B553A" w:rsidP="007B553A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VV </w:t>
      </w:r>
      <w:proofErr w:type="spellStart"/>
      <w:r w:rsidRPr="002A4DA7">
        <w:rPr>
          <w:color w:val="C00000"/>
          <w:lang w:val="fr-FR"/>
        </w:rPr>
        <w:t>n°XX</w:t>
      </w:r>
      <w:proofErr w:type="spellEnd"/>
      <w:r w:rsidRPr="002A4DA7">
        <w:rPr>
          <w:color w:val="C00000"/>
          <w:lang w:val="fr-FR"/>
        </w:rPr>
        <w:t xml:space="preserve"> – Intitulé du volet de valorisation</w:t>
      </w:r>
    </w:p>
    <w:p w:rsidR="007B553A" w:rsidRPr="008B6A13" w:rsidRDefault="007B553A" w:rsidP="007B553A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tbl>
      <w:tblPr>
        <w:tblStyle w:val="Grilledutableau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B553A" w:rsidRPr="00F47867" w:rsidTr="00B458CD">
        <w:tc>
          <w:tcPr>
            <w:tcW w:w="2444" w:type="dxa"/>
            <w:vAlign w:val="center"/>
          </w:tcPr>
          <w:p w:rsidR="007B553A" w:rsidRPr="008B6A13" w:rsidRDefault="007B553A" w:rsidP="007B553A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Numéro du V</w:t>
            </w:r>
            <w:r>
              <w:rPr>
                <w:rFonts w:ascii="Arial" w:hAnsi="Arial" w:cs="Arial"/>
                <w:b/>
                <w:bCs/>
                <w:sz w:val="20"/>
              </w:rPr>
              <w:t>V</w:t>
            </w:r>
            <w:r w:rsidRPr="008B6A1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444" w:type="dxa"/>
            <w:vAlign w:val="center"/>
          </w:tcPr>
          <w:p w:rsidR="007B553A" w:rsidRPr="008B6A13" w:rsidRDefault="007B553A" w:rsidP="00B458CD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45" w:type="dxa"/>
            <w:vAlign w:val="center"/>
          </w:tcPr>
          <w:p w:rsidR="007B553A" w:rsidRPr="008B6A13" w:rsidRDefault="007B553A" w:rsidP="00B458CD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Date de début et durée</w:t>
            </w:r>
          </w:p>
        </w:tc>
        <w:tc>
          <w:tcPr>
            <w:tcW w:w="2445" w:type="dxa"/>
            <w:vAlign w:val="center"/>
          </w:tcPr>
          <w:p w:rsidR="007B553A" w:rsidRPr="008B6A13" w:rsidRDefault="007B553A" w:rsidP="00B458CD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B553A" w:rsidRPr="00F47867" w:rsidTr="00B458CD">
        <w:tc>
          <w:tcPr>
            <w:tcW w:w="9778" w:type="dxa"/>
            <w:gridSpan w:val="4"/>
          </w:tcPr>
          <w:p w:rsidR="007B553A" w:rsidRPr="008B6A13" w:rsidRDefault="007B553A" w:rsidP="00B458C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 xml:space="preserve">Partenaire </w:t>
            </w:r>
            <w:r>
              <w:rPr>
                <w:rFonts w:ascii="Arial" w:hAnsi="Arial" w:cs="Arial"/>
                <w:b/>
                <w:bCs/>
                <w:sz w:val="20"/>
              </w:rPr>
              <w:t>acteur</w:t>
            </w:r>
            <w:r w:rsidRPr="008B6A13">
              <w:rPr>
                <w:rFonts w:ascii="Arial" w:hAnsi="Arial" w:cs="Arial"/>
                <w:b/>
                <w:bCs/>
                <w:sz w:val="20"/>
              </w:rPr>
              <w:t xml:space="preserve"> responsable:</w:t>
            </w:r>
          </w:p>
          <w:p w:rsidR="007B553A" w:rsidRPr="008B6A13" w:rsidRDefault="007B553A" w:rsidP="00B458CD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 xml:space="preserve">Partenaires impliqués : </w:t>
            </w:r>
          </w:p>
        </w:tc>
      </w:tr>
      <w:tr w:rsidR="007B553A" w:rsidRPr="008B6A13" w:rsidTr="00B458CD">
        <w:tc>
          <w:tcPr>
            <w:tcW w:w="4888" w:type="dxa"/>
            <w:gridSpan w:val="2"/>
            <w:vAlign w:val="center"/>
          </w:tcPr>
          <w:p w:rsidR="007B553A" w:rsidRPr="008B6A13" w:rsidRDefault="007B553A" w:rsidP="00B458CD">
            <w:pPr>
              <w:pStyle w:val="NormalWeb"/>
              <w:rPr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Type d’activité</w:t>
            </w:r>
          </w:p>
        </w:tc>
        <w:tc>
          <w:tcPr>
            <w:tcW w:w="4890" w:type="dxa"/>
            <w:gridSpan w:val="2"/>
          </w:tcPr>
          <w:p w:rsidR="007B553A" w:rsidRPr="008B6A13" w:rsidRDefault="007B553A" w:rsidP="00B458CD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</w:p>
        </w:tc>
      </w:tr>
      <w:tr w:rsidR="007B553A" w:rsidRPr="008B6A13" w:rsidTr="00B458CD">
        <w:tc>
          <w:tcPr>
            <w:tcW w:w="9778" w:type="dxa"/>
            <w:gridSpan w:val="4"/>
            <w:vAlign w:val="center"/>
          </w:tcPr>
          <w:p w:rsidR="007B553A" w:rsidRPr="008B6A13" w:rsidRDefault="007B553A" w:rsidP="00B458CD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Objectifs:</w:t>
            </w:r>
          </w:p>
        </w:tc>
      </w:tr>
      <w:tr w:rsidR="007B553A" w:rsidRPr="008B6A13" w:rsidTr="00B458CD">
        <w:tc>
          <w:tcPr>
            <w:tcW w:w="9778" w:type="dxa"/>
            <w:gridSpan w:val="4"/>
          </w:tcPr>
          <w:p w:rsidR="007B553A" w:rsidRPr="008B6A13" w:rsidRDefault="007B553A" w:rsidP="00B458CD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Description des tâches:</w:t>
            </w:r>
          </w:p>
        </w:tc>
      </w:tr>
      <w:tr w:rsidR="007B553A" w:rsidRPr="008B6A13" w:rsidTr="00B458CD">
        <w:tc>
          <w:tcPr>
            <w:tcW w:w="9778" w:type="dxa"/>
            <w:gridSpan w:val="4"/>
          </w:tcPr>
          <w:p w:rsidR="007B553A" w:rsidRPr="008B6A13" w:rsidRDefault="007B553A" w:rsidP="00B458CD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Livrables:</w:t>
            </w:r>
          </w:p>
        </w:tc>
      </w:tr>
      <w:tr w:rsidR="007B553A" w:rsidRPr="00F47867" w:rsidTr="00B458CD">
        <w:tc>
          <w:tcPr>
            <w:tcW w:w="9778" w:type="dxa"/>
            <w:gridSpan w:val="4"/>
          </w:tcPr>
          <w:p w:rsidR="007B553A" w:rsidRPr="008B6A13" w:rsidRDefault="007B553A" w:rsidP="00B458CD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8B6A13">
              <w:rPr>
                <w:rFonts w:ascii="Arial" w:hAnsi="Arial" w:cs="Arial"/>
                <w:b/>
                <w:bCs/>
                <w:sz w:val="20"/>
              </w:rPr>
              <w:t>Principales étapes et résultats attendus:</w:t>
            </w:r>
          </w:p>
        </w:tc>
      </w:tr>
    </w:tbl>
    <w:p w:rsidR="007B553A" w:rsidRPr="008B6A13" w:rsidRDefault="007B553A" w:rsidP="007B553A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p w:rsidR="007B553A" w:rsidRPr="008B6A13" w:rsidRDefault="007B553A" w:rsidP="006241F0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p w:rsidR="008B6A13" w:rsidRPr="00EC4628" w:rsidRDefault="008B6A13" w:rsidP="00945ED6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val="fr-FR" w:eastAsia="sv-SE"/>
        </w:rPr>
      </w:pPr>
    </w:p>
    <w:p w:rsidR="006332CC" w:rsidRPr="00EC4628" w:rsidRDefault="00225180">
      <w:pPr>
        <w:rPr>
          <w:rFonts w:ascii="Arial" w:eastAsia="Calibri" w:hAnsi="Arial" w:cs="Arial"/>
          <w:sz w:val="20"/>
          <w:szCs w:val="20"/>
          <w:lang w:val="fr-FR" w:eastAsia="sv-SE"/>
        </w:rPr>
      </w:pPr>
      <w:r w:rsidRPr="00225180">
        <w:rPr>
          <w:rFonts w:ascii="Arial" w:eastAsia="Calibri" w:hAnsi="Arial" w:cs="Arial"/>
          <w:sz w:val="20"/>
          <w:szCs w:val="20"/>
          <w:lang w:val="fr-FR" w:eastAsia="sv-SE"/>
        </w:rPr>
        <w:br w:type="page"/>
      </w:r>
    </w:p>
    <w:p w:rsidR="009A2D8F" w:rsidRDefault="009A2D8F" w:rsidP="009A2D8F">
      <w:pPr>
        <w:rPr>
          <w:lang w:val="fr-FR"/>
        </w:rPr>
      </w:pPr>
    </w:p>
    <w:p w:rsidR="000272EF" w:rsidRPr="00A248FC" w:rsidRDefault="00780997" w:rsidP="002A4DA7">
      <w:pPr>
        <w:pStyle w:val="Titre1"/>
        <w:spacing w:before="0"/>
        <w:ind w:left="357"/>
        <w:rPr>
          <w:rFonts w:eastAsia="Times New Roman"/>
          <w:color w:val="943634" w:themeColor="accent2" w:themeShade="BF"/>
          <w:lang w:val="fr-FR" w:eastAsia="sv-SE"/>
        </w:rPr>
      </w:pPr>
      <w:r w:rsidRPr="00A248FC">
        <w:rPr>
          <w:rFonts w:eastAsia="Times New Roman"/>
          <w:color w:val="943634" w:themeColor="accent2" w:themeShade="BF"/>
          <w:lang w:val="fr-FR" w:eastAsia="sv-SE"/>
        </w:rPr>
        <w:t>7. Gouvernance du projet (1 page max.)</w:t>
      </w:r>
    </w:p>
    <w:p w:rsidR="00764EA4" w:rsidRPr="00764EA4" w:rsidRDefault="00764EA4" w:rsidP="00764EA4">
      <w:pPr>
        <w:rPr>
          <w:lang w:val="fr-FR" w:eastAsia="sv-SE"/>
        </w:rPr>
      </w:pPr>
    </w:p>
    <w:p w:rsidR="002D38BF" w:rsidRPr="002A4DA7" w:rsidRDefault="002D38BF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Dispositif de pilotage et d’animation</w:t>
      </w:r>
    </w:p>
    <w:p w:rsidR="006D6136" w:rsidRPr="006D6136" w:rsidRDefault="006D6136" w:rsidP="006D6136">
      <w:pPr>
        <w:rPr>
          <w:lang w:val="fr-FR" w:eastAsia="sv-SE"/>
        </w:rPr>
      </w:pPr>
    </w:p>
    <w:p w:rsidR="002D38BF" w:rsidRPr="002A4DA7" w:rsidRDefault="002D38BF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Dimension inter</w:t>
      </w:r>
      <w:r w:rsidR="004777AA" w:rsidRPr="002A4DA7">
        <w:rPr>
          <w:color w:val="C00000"/>
          <w:lang w:val="fr-FR"/>
        </w:rPr>
        <w:t>-</w:t>
      </w:r>
      <w:r w:rsidRPr="002A4DA7">
        <w:rPr>
          <w:color w:val="C00000"/>
          <w:lang w:val="fr-FR"/>
        </w:rPr>
        <w:t>organismes et interrégionale</w:t>
      </w:r>
    </w:p>
    <w:p w:rsidR="006D6136" w:rsidRPr="006D6136" w:rsidRDefault="006D6136" w:rsidP="006D6136">
      <w:pPr>
        <w:rPr>
          <w:lang w:val="fr-FR" w:eastAsia="sv-SE"/>
        </w:rPr>
      </w:pPr>
    </w:p>
    <w:p w:rsidR="002D38BF" w:rsidRPr="002A4DA7" w:rsidRDefault="002D38BF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Formes d’implication des partenaires dans le projet</w:t>
      </w:r>
    </w:p>
    <w:p w:rsidR="006D6136" w:rsidRPr="006D6136" w:rsidRDefault="006D6136" w:rsidP="006D6136">
      <w:pPr>
        <w:rPr>
          <w:lang w:val="fr-FR" w:eastAsia="sv-SE"/>
        </w:rPr>
      </w:pPr>
    </w:p>
    <w:p w:rsidR="00D616DF" w:rsidRPr="002A4DA7" w:rsidRDefault="00AA6C67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Risques et problèmes potentiels pendant le projet</w:t>
      </w:r>
    </w:p>
    <w:sectPr w:rsidR="00D616DF" w:rsidRPr="002A4DA7" w:rsidSect="00A100C5">
      <w:headerReference w:type="default" r:id="rId19"/>
      <w:footerReference w:type="default" r:id="rId20"/>
      <w:pgSz w:w="11906" w:h="16838"/>
      <w:pgMar w:top="1134" w:right="1134" w:bottom="1134" w:left="1134" w:header="51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04" w:rsidRDefault="00C14304" w:rsidP="00586316">
      <w:pPr>
        <w:spacing w:after="0" w:line="240" w:lineRule="auto"/>
      </w:pPr>
      <w:r>
        <w:separator/>
      </w:r>
    </w:p>
  </w:endnote>
  <w:endnote w:type="continuationSeparator" w:id="0">
    <w:p w:rsidR="00C14304" w:rsidRDefault="00C14304" w:rsidP="005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5741672"/>
      <w:docPartObj>
        <w:docPartGallery w:val="Page Numbers (Bottom of Page)"/>
        <w:docPartUnique/>
      </w:docPartObj>
    </w:sdtPr>
    <w:sdtContent>
      <w:p w:rsidR="00713C25" w:rsidRDefault="000E2BF4">
        <w:pPr>
          <w:pStyle w:val="Pieddepage"/>
          <w:jc w:val="right"/>
        </w:pPr>
        <w:r>
          <w:fldChar w:fldCharType="begin"/>
        </w:r>
        <w:r w:rsidR="00713C25">
          <w:instrText xml:space="preserve"> PAGE   \* MERGEFORMAT </w:instrText>
        </w:r>
        <w:r>
          <w:fldChar w:fldCharType="separate"/>
        </w:r>
        <w:r w:rsidR="00A75DDD">
          <w:rPr>
            <w:noProof/>
          </w:rPr>
          <w:t>5</w:t>
        </w:r>
        <w:r>
          <w:fldChar w:fldCharType="end"/>
        </w:r>
      </w:p>
    </w:sdtContent>
  </w:sdt>
  <w:p w:rsidR="00713C25" w:rsidRDefault="00713C2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04" w:rsidRDefault="00C14304" w:rsidP="00586316">
      <w:pPr>
        <w:spacing w:after="0" w:line="240" w:lineRule="auto"/>
      </w:pPr>
      <w:r>
        <w:separator/>
      </w:r>
    </w:p>
  </w:footnote>
  <w:footnote w:type="continuationSeparator" w:id="0">
    <w:p w:rsidR="00C14304" w:rsidRDefault="00C14304" w:rsidP="0058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903"/>
    </w:tblGrid>
    <w:tr w:rsidR="005B4518" w:rsidTr="005B4518">
      <w:tc>
        <w:tcPr>
          <w:tcW w:w="1951" w:type="dxa"/>
          <w:vAlign w:val="bottom"/>
        </w:tcPr>
        <w:p w:rsidR="005B4518" w:rsidRDefault="005B4518" w:rsidP="005B45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  <w:r>
            <w:rPr>
              <w:rFonts w:ascii="Times New Roman" w:eastAsia="Times New Roman" w:hAnsi="Times New Roman" w:cs="Times New Roman"/>
              <w:noProof/>
              <w:color w:val="4D4D4D"/>
              <w:sz w:val="20"/>
              <w:szCs w:val="20"/>
              <w:lang w:val="fr-FR" w:eastAsia="fr-FR"/>
            </w:rPr>
            <w:drawing>
              <wp:inline distT="0" distB="0" distL="0" distR="0">
                <wp:extent cx="576000" cy="576000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00" cy="57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bottom"/>
        </w:tcPr>
        <w:p w:rsidR="005B4518" w:rsidRPr="00A82BD5" w:rsidRDefault="005B4518" w:rsidP="005B4518">
          <w:pPr>
            <w:tabs>
              <w:tab w:val="center" w:pos="4536"/>
              <w:tab w:val="right" w:pos="9072"/>
            </w:tabs>
            <w:jc w:val="center"/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</w:pPr>
          <w:r w:rsidRPr="00B959E0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PSDR 4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- 1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vertAlign w:val="superscript"/>
              <w:lang w:val="fr-FR" w:eastAsia="fr-FR"/>
            </w:rPr>
            <w:t>er</w:t>
          </w:r>
          <w:r w:rsidRPr="00A82BD5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APPEL A PROPOSITIONS</w:t>
          </w:r>
          <w:r w:rsidR="00806A5C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-</w:t>
          </w:r>
          <w:r w:rsidR="00C418CE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 xml:space="preserve"> 2014</w:t>
          </w:r>
        </w:p>
        <w:p w:rsidR="005B4518" w:rsidRPr="00A82BD5" w:rsidRDefault="005B4518" w:rsidP="005B4518">
          <w:pPr>
            <w:tabs>
              <w:tab w:val="center" w:pos="4536"/>
              <w:tab w:val="right" w:pos="9072"/>
            </w:tabs>
            <w:jc w:val="center"/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</w:pPr>
          <w:r w:rsidRPr="00B959E0">
            <w:rPr>
              <w:rFonts w:asciiTheme="majorHAnsi" w:eastAsia="Times New Roman" w:hAnsiTheme="majorHAnsi" w:cs="Times New Roman"/>
              <w:color w:val="4D4D4D"/>
              <w:sz w:val="20"/>
              <w:szCs w:val="20"/>
              <w:lang w:val="fr-FR" w:eastAsia="fr-FR"/>
            </w:rPr>
            <w:t>FORMULAIRE SCIENTIFIQUE</w:t>
          </w:r>
        </w:p>
        <w:p w:rsidR="005B4518" w:rsidRDefault="005B4518" w:rsidP="005B4518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color w:val="4D4D4D"/>
              <w:sz w:val="20"/>
              <w:szCs w:val="20"/>
              <w:lang w:val="fr-FR" w:eastAsia="fr-FR"/>
            </w:rPr>
          </w:pPr>
        </w:p>
      </w:tc>
    </w:tr>
  </w:tbl>
  <w:p w:rsidR="00A82BD5" w:rsidRDefault="00A82BD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101245F"/>
    <w:multiLevelType w:val="hybridMultilevel"/>
    <w:tmpl w:val="59BCF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5B17"/>
    <w:multiLevelType w:val="hybridMultilevel"/>
    <w:tmpl w:val="025CEA3A"/>
    <w:lvl w:ilvl="0" w:tplc="7B169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0D64"/>
    <w:multiLevelType w:val="hybridMultilevel"/>
    <w:tmpl w:val="CB38B778"/>
    <w:lvl w:ilvl="0" w:tplc="F518567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E28EC"/>
    <w:multiLevelType w:val="hybridMultilevel"/>
    <w:tmpl w:val="9982A6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40A35"/>
    <w:multiLevelType w:val="hybridMultilevel"/>
    <w:tmpl w:val="6D20F5F0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C3AA4"/>
    <w:multiLevelType w:val="hybridMultilevel"/>
    <w:tmpl w:val="F6DC1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316BF"/>
    <w:multiLevelType w:val="multilevel"/>
    <w:tmpl w:val="A9188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8">
    <w:nsid w:val="273319A1"/>
    <w:multiLevelType w:val="multilevel"/>
    <w:tmpl w:val="6E32E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>
    <w:nsid w:val="2B953183"/>
    <w:multiLevelType w:val="multilevel"/>
    <w:tmpl w:val="08BEB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25F1CBD"/>
    <w:multiLevelType w:val="hybridMultilevel"/>
    <w:tmpl w:val="9F8A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42B5B"/>
    <w:multiLevelType w:val="multilevel"/>
    <w:tmpl w:val="FC8075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36E10A79"/>
    <w:multiLevelType w:val="hybridMultilevel"/>
    <w:tmpl w:val="5444063C"/>
    <w:lvl w:ilvl="0" w:tplc="8F72B07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E38F5"/>
    <w:multiLevelType w:val="hybridMultilevel"/>
    <w:tmpl w:val="6C7E8E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019E8"/>
    <w:multiLevelType w:val="hybridMultilevel"/>
    <w:tmpl w:val="85AE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32F41"/>
    <w:multiLevelType w:val="hybridMultilevel"/>
    <w:tmpl w:val="7A9A094E"/>
    <w:lvl w:ilvl="0" w:tplc="90826C62">
      <w:numFmt w:val="bullet"/>
      <w:lvlText w:val="-"/>
      <w:lvlJc w:val="left"/>
      <w:pPr>
        <w:ind w:left="1065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95730E"/>
    <w:multiLevelType w:val="hybridMultilevel"/>
    <w:tmpl w:val="FA4251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E5E16"/>
    <w:multiLevelType w:val="multilevel"/>
    <w:tmpl w:val="5B2623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8">
    <w:nsid w:val="5A74688E"/>
    <w:multiLevelType w:val="hybridMultilevel"/>
    <w:tmpl w:val="1D9EC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62395B"/>
    <w:multiLevelType w:val="hybridMultilevel"/>
    <w:tmpl w:val="BE5ED804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EB2E3A"/>
    <w:multiLevelType w:val="hybridMultilevel"/>
    <w:tmpl w:val="871A5E3C"/>
    <w:lvl w:ilvl="0" w:tplc="04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12F5B"/>
    <w:multiLevelType w:val="hybridMultilevel"/>
    <w:tmpl w:val="F2764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3E54"/>
    <w:multiLevelType w:val="hybridMultilevel"/>
    <w:tmpl w:val="68A4D4FA"/>
    <w:lvl w:ilvl="0" w:tplc="F0FC9B1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3DC1DD9"/>
    <w:multiLevelType w:val="hybridMultilevel"/>
    <w:tmpl w:val="A4C23A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25557"/>
    <w:multiLevelType w:val="hybridMultilevel"/>
    <w:tmpl w:val="F9943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B96241"/>
    <w:multiLevelType w:val="hybridMultilevel"/>
    <w:tmpl w:val="2670E01A"/>
    <w:lvl w:ilvl="0" w:tplc="94AE3D18">
      <w:start w:val="6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6">
    <w:nsid w:val="7A252221"/>
    <w:multiLevelType w:val="hybridMultilevel"/>
    <w:tmpl w:val="E33E3D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85D8B"/>
    <w:multiLevelType w:val="hybridMultilevel"/>
    <w:tmpl w:val="9A38FF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5"/>
  </w:num>
  <w:num w:numId="6">
    <w:abstractNumId w:val="22"/>
  </w:num>
  <w:num w:numId="7">
    <w:abstractNumId w:val="24"/>
  </w:num>
  <w:num w:numId="8">
    <w:abstractNumId w:val="26"/>
  </w:num>
  <w:num w:numId="9">
    <w:abstractNumId w:val="12"/>
  </w:num>
  <w:num w:numId="10">
    <w:abstractNumId w:val="16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19"/>
  </w:num>
  <w:num w:numId="22">
    <w:abstractNumId w:val="5"/>
  </w:num>
  <w:num w:numId="23">
    <w:abstractNumId w:val="20"/>
  </w:num>
  <w:num w:numId="24">
    <w:abstractNumId w:val="23"/>
  </w:num>
  <w:num w:numId="25">
    <w:abstractNumId w:val="25"/>
  </w:num>
  <w:num w:numId="26">
    <w:abstractNumId w:val="11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3716"/>
    <w:rsid w:val="00001CDD"/>
    <w:rsid w:val="00002AF3"/>
    <w:rsid w:val="000039C1"/>
    <w:rsid w:val="000046E3"/>
    <w:rsid w:val="00010FAE"/>
    <w:rsid w:val="00011574"/>
    <w:rsid w:val="00014C84"/>
    <w:rsid w:val="000241A9"/>
    <w:rsid w:val="0002591F"/>
    <w:rsid w:val="000272EF"/>
    <w:rsid w:val="00033B87"/>
    <w:rsid w:val="00033E20"/>
    <w:rsid w:val="0003582E"/>
    <w:rsid w:val="0004426B"/>
    <w:rsid w:val="000468DC"/>
    <w:rsid w:val="000708FE"/>
    <w:rsid w:val="00072134"/>
    <w:rsid w:val="000727D0"/>
    <w:rsid w:val="00075946"/>
    <w:rsid w:val="0008248A"/>
    <w:rsid w:val="00092F53"/>
    <w:rsid w:val="0009576F"/>
    <w:rsid w:val="000972F9"/>
    <w:rsid w:val="00097ED7"/>
    <w:rsid w:val="000A0067"/>
    <w:rsid w:val="000B0521"/>
    <w:rsid w:val="000B3061"/>
    <w:rsid w:val="000B3F73"/>
    <w:rsid w:val="000B5DFF"/>
    <w:rsid w:val="000C4726"/>
    <w:rsid w:val="000C6A76"/>
    <w:rsid w:val="000C78A6"/>
    <w:rsid w:val="000D143A"/>
    <w:rsid w:val="000D661E"/>
    <w:rsid w:val="000D6E77"/>
    <w:rsid w:val="000E2BF4"/>
    <w:rsid w:val="000E2D03"/>
    <w:rsid w:val="000E32BF"/>
    <w:rsid w:val="000E6F4E"/>
    <w:rsid w:val="000F7A89"/>
    <w:rsid w:val="00110BAB"/>
    <w:rsid w:val="001137F5"/>
    <w:rsid w:val="0011718A"/>
    <w:rsid w:val="001457D5"/>
    <w:rsid w:val="00147EC0"/>
    <w:rsid w:val="001537E4"/>
    <w:rsid w:val="00155E00"/>
    <w:rsid w:val="00173589"/>
    <w:rsid w:val="00173A4D"/>
    <w:rsid w:val="00175EFE"/>
    <w:rsid w:val="00180C1D"/>
    <w:rsid w:val="00192484"/>
    <w:rsid w:val="00193125"/>
    <w:rsid w:val="001A2701"/>
    <w:rsid w:val="001A6998"/>
    <w:rsid w:val="001B0EE6"/>
    <w:rsid w:val="001C2E6D"/>
    <w:rsid w:val="001C4E9C"/>
    <w:rsid w:val="001C68DB"/>
    <w:rsid w:val="001E1E92"/>
    <w:rsid w:val="001E5542"/>
    <w:rsid w:val="001F643C"/>
    <w:rsid w:val="00202A99"/>
    <w:rsid w:val="002053F4"/>
    <w:rsid w:val="00210CC6"/>
    <w:rsid w:val="00213C03"/>
    <w:rsid w:val="00225180"/>
    <w:rsid w:val="002265AC"/>
    <w:rsid w:val="00226EAB"/>
    <w:rsid w:val="00227ABD"/>
    <w:rsid w:val="00231599"/>
    <w:rsid w:val="00235691"/>
    <w:rsid w:val="002432AA"/>
    <w:rsid w:val="00245DEB"/>
    <w:rsid w:val="0025068C"/>
    <w:rsid w:val="00251B66"/>
    <w:rsid w:val="00261E04"/>
    <w:rsid w:val="0026420D"/>
    <w:rsid w:val="002660D7"/>
    <w:rsid w:val="00266C1E"/>
    <w:rsid w:val="0028291A"/>
    <w:rsid w:val="00282B33"/>
    <w:rsid w:val="00291073"/>
    <w:rsid w:val="00291628"/>
    <w:rsid w:val="002A4DA7"/>
    <w:rsid w:val="002A7251"/>
    <w:rsid w:val="002B1A2D"/>
    <w:rsid w:val="002C090E"/>
    <w:rsid w:val="002C0D38"/>
    <w:rsid w:val="002C596A"/>
    <w:rsid w:val="002C6475"/>
    <w:rsid w:val="002D38BF"/>
    <w:rsid w:val="002E3BA6"/>
    <w:rsid w:val="002E47B0"/>
    <w:rsid w:val="002F186B"/>
    <w:rsid w:val="002F261A"/>
    <w:rsid w:val="002F500C"/>
    <w:rsid w:val="003035F2"/>
    <w:rsid w:val="0030718D"/>
    <w:rsid w:val="00307320"/>
    <w:rsid w:val="00314997"/>
    <w:rsid w:val="003179DC"/>
    <w:rsid w:val="00326135"/>
    <w:rsid w:val="003333FB"/>
    <w:rsid w:val="00333D33"/>
    <w:rsid w:val="003410CD"/>
    <w:rsid w:val="00341FB9"/>
    <w:rsid w:val="00350651"/>
    <w:rsid w:val="003549A4"/>
    <w:rsid w:val="003633F2"/>
    <w:rsid w:val="00363530"/>
    <w:rsid w:val="00377CA4"/>
    <w:rsid w:val="003913ED"/>
    <w:rsid w:val="003914ED"/>
    <w:rsid w:val="003926EF"/>
    <w:rsid w:val="00393482"/>
    <w:rsid w:val="003B49FE"/>
    <w:rsid w:val="003B5B06"/>
    <w:rsid w:val="003B7CD1"/>
    <w:rsid w:val="003D3956"/>
    <w:rsid w:val="003D761D"/>
    <w:rsid w:val="003F6CB0"/>
    <w:rsid w:val="00413303"/>
    <w:rsid w:val="00413716"/>
    <w:rsid w:val="00422F85"/>
    <w:rsid w:val="0042659B"/>
    <w:rsid w:val="00431537"/>
    <w:rsid w:val="00433146"/>
    <w:rsid w:val="004405E5"/>
    <w:rsid w:val="0045544B"/>
    <w:rsid w:val="00461286"/>
    <w:rsid w:val="00470E38"/>
    <w:rsid w:val="0047644E"/>
    <w:rsid w:val="004777AA"/>
    <w:rsid w:val="00487F83"/>
    <w:rsid w:val="004901A4"/>
    <w:rsid w:val="004938A0"/>
    <w:rsid w:val="00493F87"/>
    <w:rsid w:val="004A7E52"/>
    <w:rsid w:val="004B1ACC"/>
    <w:rsid w:val="004B28E5"/>
    <w:rsid w:val="004C0427"/>
    <w:rsid w:val="004C0BF2"/>
    <w:rsid w:val="004C1379"/>
    <w:rsid w:val="004C25CF"/>
    <w:rsid w:val="004D1835"/>
    <w:rsid w:val="004D27CF"/>
    <w:rsid w:val="004D390A"/>
    <w:rsid w:val="004E30CE"/>
    <w:rsid w:val="004E4181"/>
    <w:rsid w:val="004F37E7"/>
    <w:rsid w:val="004F3E45"/>
    <w:rsid w:val="004F449B"/>
    <w:rsid w:val="005055E4"/>
    <w:rsid w:val="00506897"/>
    <w:rsid w:val="00512260"/>
    <w:rsid w:val="00512385"/>
    <w:rsid w:val="00514CE2"/>
    <w:rsid w:val="005208E6"/>
    <w:rsid w:val="005335D4"/>
    <w:rsid w:val="00535CD6"/>
    <w:rsid w:val="00544942"/>
    <w:rsid w:val="005475C1"/>
    <w:rsid w:val="00547F64"/>
    <w:rsid w:val="005501C1"/>
    <w:rsid w:val="00551136"/>
    <w:rsid w:val="00561546"/>
    <w:rsid w:val="0056530F"/>
    <w:rsid w:val="005655E0"/>
    <w:rsid w:val="0056664C"/>
    <w:rsid w:val="00567CDB"/>
    <w:rsid w:val="00570C31"/>
    <w:rsid w:val="005711A3"/>
    <w:rsid w:val="00573400"/>
    <w:rsid w:val="00581643"/>
    <w:rsid w:val="00584AB7"/>
    <w:rsid w:val="0058553A"/>
    <w:rsid w:val="00586316"/>
    <w:rsid w:val="00593B25"/>
    <w:rsid w:val="0059465C"/>
    <w:rsid w:val="00594E10"/>
    <w:rsid w:val="00597EE6"/>
    <w:rsid w:val="005A6B55"/>
    <w:rsid w:val="005B176F"/>
    <w:rsid w:val="005B249A"/>
    <w:rsid w:val="005B302E"/>
    <w:rsid w:val="005B4518"/>
    <w:rsid w:val="005B501E"/>
    <w:rsid w:val="005B5E57"/>
    <w:rsid w:val="005D1DA3"/>
    <w:rsid w:val="005D4534"/>
    <w:rsid w:val="005E4F9E"/>
    <w:rsid w:val="005F0D80"/>
    <w:rsid w:val="005F76F1"/>
    <w:rsid w:val="00601930"/>
    <w:rsid w:val="00603276"/>
    <w:rsid w:val="006143CB"/>
    <w:rsid w:val="006152DB"/>
    <w:rsid w:val="00615B39"/>
    <w:rsid w:val="006241F0"/>
    <w:rsid w:val="00627A3D"/>
    <w:rsid w:val="006332CC"/>
    <w:rsid w:val="00633A9B"/>
    <w:rsid w:val="00636D2E"/>
    <w:rsid w:val="00643EB5"/>
    <w:rsid w:val="00645E3F"/>
    <w:rsid w:val="006478E4"/>
    <w:rsid w:val="00652E0B"/>
    <w:rsid w:val="006557A3"/>
    <w:rsid w:val="00655C45"/>
    <w:rsid w:val="00656F5B"/>
    <w:rsid w:val="00657B10"/>
    <w:rsid w:val="00660C37"/>
    <w:rsid w:val="006674D9"/>
    <w:rsid w:val="0067184F"/>
    <w:rsid w:val="00671AB0"/>
    <w:rsid w:val="00684CEC"/>
    <w:rsid w:val="00696CFD"/>
    <w:rsid w:val="00696E54"/>
    <w:rsid w:val="006978DF"/>
    <w:rsid w:val="006A5ECB"/>
    <w:rsid w:val="006B34C4"/>
    <w:rsid w:val="006B3C06"/>
    <w:rsid w:val="006C341E"/>
    <w:rsid w:val="006C57F4"/>
    <w:rsid w:val="006D4044"/>
    <w:rsid w:val="006D6136"/>
    <w:rsid w:val="006D6C15"/>
    <w:rsid w:val="006E6104"/>
    <w:rsid w:val="006E6152"/>
    <w:rsid w:val="006F069C"/>
    <w:rsid w:val="006F4AF6"/>
    <w:rsid w:val="006F6942"/>
    <w:rsid w:val="00701B54"/>
    <w:rsid w:val="00705180"/>
    <w:rsid w:val="00707322"/>
    <w:rsid w:val="007110BF"/>
    <w:rsid w:val="00712037"/>
    <w:rsid w:val="00713C25"/>
    <w:rsid w:val="00722521"/>
    <w:rsid w:val="00722EDC"/>
    <w:rsid w:val="00727042"/>
    <w:rsid w:val="007306AC"/>
    <w:rsid w:val="0073406C"/>
    <w:rsid w:val="0074383D"/>
    <w:rsid w:val="00747148"/>
    <w:rsid w:val="007602DB"/>
    <w:rsid w:val="00761EFC"/>
    <w:rsid w:val="0076311F"/>
    <w:rsid w:val="00764C0F"/>
    <w:rsid w:val="00764EA4"/>
    <w:rsid w:val="00765CF2"/>
    <w:rsid w:val="00773358"/>
    <w:rsid w:val="007771EA"/>
    <w:rsid w:val="00780997"/>
    <w:rsid w:val="00782735"/>
    <w:rsid w:val="0078570B"/>
    <w:rsid w:val="00793EF9"/>
    <w:rsid w:val="00797B34"/>
    <w:rsid w:val="007A58D4"/>
    <w:rsid w:val="007A64D1"/>
    <w:rsid w:val="007B0F09"/>
    <w:rsid w:val="007B393A"/>
    <w:rsid w:val="007B553A"/>
    <w:rsid w:val="007B6D69"/>
    <w:rsid w:val="007C40B6"/>
    <w:rsid w:val="007D1CA0"/>
    <w:rsid w:val="007D21B6"/>
    <w:rsid w:val="007E2E8F"/>
    <w:rsid w:val="007E58D8"/>
    <w:rsid w:val="007E5EC4"/>
    <w:rsid w:val="007E6DC7"/>
    <w:rsid w:val="008005AF"/>
    <w:rsid w:val="00802180"/>
    <w:rsid w:val="008055DB"/>
    <w:rsid w:val="00806A5C"/>
    <w:rsid w:val="00810508"/>
    <w:rsid w:val="00821123"/>
    <w:rsid w:val="00823E33"/>
    <w:rsid w:val="00824EA0"/>
    <w:rsid w:val="0082732C"/>
    <w:rsid w:val="00830D29"/>
    <w:rsid w:val="0083301D"/>
    <w:rsid w:val="00836705"/>
    <w:rsid w:val="00852994"/>
    <w:rsid w:val="00852C41"/>
    <w:rsid w:val="00854E88"/>
    <w:rsid w:val="008552EB"/>
    <w:rsid w:val="008610EC"/>
    <w:rsid w:val="00863B81"/>
    <w:rsid w:val="00870090"/>
    <w:rsid w:val="0087661B"/>
    <w:rsid w:val="00877665"/>
    <w:rsid w:val="00880137"/>
    <w:rsid w:val="00892BAF"/>
    <w:rsid w:val="00897D13"/>
    <w:rsid w:val="008A3A5B"/>
    <w:rsid w:val="008A4B65"/>
    <w:rsid w:val="008A7E59"/>
    <w:rsid w:val="008B3D35"/>
    <w:rsid w:val="008B58B6"/>
    <w:rsid w:val="008B6A13"/>
    <w:rsid w:val="008B713E"/>
    <w:rsid w:val="008D2F4E"/>
    <w:rsid w:val="008D54D8"/>
    <w:rsid w:val="008D6834"/>
    <w:rsid w:val="008E32AF"/>
    <w:rsid w:val="008E333C"/>
    <w:rsid w:val="008E7844"/>
    <w:rsid w:val="008F45CD"/>
    <w:rsid w:val="008F4909"/>
    <w:rsid w:val="008F7126"/>
    <w:rsid w:val="009004ED"/>
    <w:rsid w:val="00901F44"/>
    <w:rsid w:val="00904618"/>
    <w:rsid w:val="0090659B"/>
    <w:rsid w:val="009103CB"/>
    <w:rsid w:val="00913BD6"/>
    <w:rsid w:val="009150A1"/>
    <w:rsid w:val="00921F7B"/>
    <w:rsid w:val="00922746"/>
    <w:rsid w:val="00924428"/>
    <w:rsid w:val="00925FCE"/>
    <w:rsid w:val="00927AA6"/>
    <w:rsid w:val="0093257F"/>
    <w:rsid w:val="00944123"/>
    <w:rsid w:val="00945ED6"/>
    <w:rsid w:val="0095298A"/>
    <w:rsid w:val="009606E2"/>
    <w:rsid w:val="0097543E"/>
    <w:rsid w:val="00991433"/>
    <w:rsid w:val="00992CAC"/>
    <w:rsid w:val="009A0683"/>
    <w:rsid w:val="009A2868"/>
    <w:rsid w:val="009A2D8F"/>
    <w:rsid w:val="009A5326"/>
    <w:rsid w:val="009A5BB9"/>
    <w:rsid w:val="009A7420"/>
    <w:rsid w:val="009B0AEB"/>
    <w:rsid w:val="009B12A0"/>
    <w:rsid w:val="009B2C23"/>
    <w:rsid w:val="009C1F5B"/>
    <w:rsid w:val="009C3CDB"/>
    <w:rsid w:val="009C5566"/>
    <w:rsid w:val="009C76F5"/>
    <w:rsid w:val="009D0968"/>
    <w:rsid w:val="009D208D"/>
    <w:rsid w:val="009E2630"/>
    <w:rsid w:val="009E5919"/>
    <w:rsid w:val="009F086C"/>
    <w:rsid w:val="00A028B0"/>
    <w:rsid w:val="00A100C5"/>
    <w:rsid w:val="00A15A76"/>
    <w:rsid w:val="00A17E71"/>
    <w:rsid w:val="00A23588"/>
    <w:rsid w:val="00A248FC"/>
    <w:rsid w:val="00A26AAA"/>
    <w:rsid w:val="00A3065C"/>
    <w:rsid w:val="00A3242F"/>
    <w:rsid w:val="00A3532B"/>
    <w:rsid w:val="00A37B7C"/>
    <w:rsid w:val="00A4148A"/>
    <w:rsid w:val="00A45A57"/>
    <w:rsid w:val="00A50974"/>
    <w:rsid w:val="00A60DC3"/>
    <w:rsid w:val="00A75DDD"/>
    <w:rsid w:val="00A77367"/>
    <w:rsid w:val="00A81B3F"/>
    <w:rsid w:val="00A82BD5"/>
    <w:rsid w:val="00A87229"/>
    <w:rsid w:val="00A90950"/>
    <w:rsid w:val="00AA5281"/>
    <w:rsid w:val="00AA5D4B"/>
    <w:rsid w:val="00AA5D77"/>
    <w:rsid w:val="00AA6C67"/>
    <w:rsid w:val="00AB2B45"/>
    <w:rsid w:val="00AC238B"/>
    <w:rsid w:val="00AD15BA"/>
    <w:rsid w:val="00AD3779"/>
    <w:rsid w:val="00AD4653"/>
    <w:rsid w:val="00AE07A8"/>
    <w:rsid w:val="00B018F8"/>
    <w:rsid w:val="00B046BE"/>
    <w:rsid w:val="00B11AE6"/>
    <w:rsid w:val="00B11D2D"/>
    <w:rsid w:val="00B11DE0"/>
    <w:rsid w:val="00B20506"/>
    <w:rsid w:val="00B20C77"/>
    <w:rsid w:val="00B21C23"/>
    <w:rsid w:val="00B254D6"/>
    <w:rsid w:val="00B26B20"/>
    <w:rsid w:val="00B27C13"/>
    <w:rsid w:val="00B400A2"/>
    <w:rsid w:val="00B458CD"/>
    <w:rsid w:val="00B476AB"/>
    <w:rsid w:val="00B5348B"/>
    <w:rsid w:val="00B63E39"/>
    <w:rsid w:val="00B67A04"/>
    <w:rsid w:val="00B67C82"/>
    <w:rsid w:val="00B71046"/>
    <w:rsid w:val="00B73739"/>
    <w:rsid w:val="00B87B4A"/>
    <w:rsid w:val="00B94ECB"/>
    <w:rsid w:val="00B959E0"/>
    <w:rsid w:val="00B9654A"/>
    <w:rsid w:val="00B96924"/>
    <w:rsid w:val="00BA1CFF"/>
    <w:rsid w:val="00BA4CC5"/>
    <w:rsid w:val="00BA5C43"/>
    <w:rsid w:val="00BC1EB2"/>
    <w:rsid w:val="00BC327C"/>
    <w:rsid w:val="00BC374F"/>
    <w:rsid w:val="00BD1352"/>
    <w:rsid w:val="00BE588C"/>
    <w:rsid w:val="00BE66B9"/>
    <w:rsid w:val="00BE7863"/>
    <w:rsid w:val="00BF6E91"/>
    <w:rsid w:val="00C00BC8"/>
    <w:rsid w:val="00C103E2"/>
    <w:rsid w:val="00C11148"/>
    <w:rsid w:val="00C14304"/>
    <w:rsid w:val="00C14F95"/>
    <w:rsid w:val="00C16255"/>
    <w:rsid w:val="00C22952"/>
    <w:rsid w:val="00C24F35"/>
    <w:rsid w:val="00C328CD"/>
    <w:rsid w:val="00C418CE"/>
    <w:rsid w:val="00C4253E"/>
    <w:rsid w:val="00C42EBE"/>
    <w:rsid w:val="00C4673F"/>
    <w:rsid w:val="00C4711D"/>
    <w:rsid w:val="00C529D7"/>
    <w:rsid w:val="00C56C97"/>
    <w:rsid w:val="00C75762"/>
    <w:rsid w:val="00C87E49"/>
    <w:rsid w:val="00C90970"/>
    <w:rsid w:val="00C92776"/>
    <w:rsid w:val="00C9665E"/>
    <w:rsid w:val="00CA09B3"/>
    <w:rsid w:val="00CA109E"/>
    <w:rsid w:val="00CA17C9"/>
    <w:rsid w:val="00CA3DB5"/>
    <w:rsid w:val="00CB05D0"/>
    <w:rsid w:val="00CC15D3"/>
    <w:rsid w:val="00CC4E7C"/>
    <w:rsid w:val="00CD61F3"/>
    <w:rsid w:val="00CE0B52"/>
    <w:rsid w:val="00D00D1C"/>
    <w:rsid w:val="00D050BD"/>
    <w:rsid w:val="00D13493"/>
    <w:rsid w:val="00D147EE"/>
    <w:rsid w:val="00D1596A"/>
    <w:rsid w:val="00D21685"/>
    <w:rsid w:val="00D21EB8"/>
    <w:rsid w:val="00D24386"/>
    <w:rsid w:val="00D25B2E"/>
    <w:rsid w:val="00D30013"/>
    <w:rsid w:val="00D32217"/>
    <w:rsid w:val="00D344FE"/>
    <w:rsid w:val="00D40306"/>
    <w:rsid w:val="00D4224E"/>
    <w:rsid w:val="00D43694"/>
    <w:rsid w:val="00D437CA"/>
    <w:rsid w:val="00D45956"/>
    <w:rsid w:val="00D45DD4"/>
    <w:rsid w:val="00D4760C"/>
    <w:rsid w:val="00D57C73"/>
    <w:rsid w:val="00D61345"/>
    <w:rsid w:val="00D616DF"/>
    <w:rsid w:val="00D67FFA"/>
    <w:rsid w:val="00D72FCD"/>
    <w:rsid w:val="00D7518E"/>
    <w:rsid w:val="00D967BB"/>
    <w:rsid w:val="00D96DC3"/>
    <w:rsid w:val="00DA1C44"/>
    <w:rsid w:val="00DA5380"/>
    <w:rsid w:val="00DA67BC"/>
    <w:rsid w:val="00DB667D"/>
    <w:rsid w:val="00DC1387"/>
    <w:rsid w:val="00DC3C46"/>
    <w:rsid w:val="00DE5921"/>
    <w:rsid w:val="00DE59B8"/>
    <w:rsid w:val="00DF0B18"/>
    <w:rsid w:val="00DF54B4"/>
    <w:rsid w:val="00E061CC"/>
    <w:rsid w:val="00E07334"/>
    <w:rsid w:val="00E10D9C"/>
    <w:rsid w:val="00E135CA"/>
    <w:rsid w:val="00E22877"/>
    <w:rsid w:val="00E303BD"/>
    <w:rsid w:val="00E3630C"/>
    <w:rsid w:val="00E61957"/>
    <w:rsid w:val="00E671E6"/>
    <w:rsid w:val="00E71BED"/>
    <w:rsid w:val="00E722EF"/>
    <w:rsid w:val="00E7524A"/>
    <w:rsid w:val="00E76152"/>
    <w:rsid w:val="00E82D7D"/>
    <w:rsid w:val="00E82F20"/>
    <w:rsid w:val="00E8476C"/>
    <w:rsid w:val="00E91648"/>
    <w:rsid w:val="00E91AF2"/>
    <w:rsid w:val="00E944C8"/>
    <w:rsid w:val="00EA3A24"/>
    <w:rsid w:val="00EA456C"/>
    <w:rsid w:val="00EC19AC"/>
    <w:rsid w:val="00EC1AC4"/>
    <w:rsid w:val="00EC4628"/>
    <w:rsid w:val="00ED36AE"/>
    <w:rsid w:val="00ED61E1"/>
    <w:rsid w:val="00EE121F"/>
    <w:rsid w:val="00EE1B2A"/>
    <w:rsid w:val="00EF152A"/>
    <w:rsid w:val="00EF7515"/>
    <w:rsid w:val="00EF7E0B"/>
    <w:rsid w:val="00F058A0"/>
    <w:rsid w:val="00F05B6B"/>
    <w:rsid w:val="00F12A5D"/>
    <w:rsid w:val="00F15C0D"/>
    <w:rsid w:val="00F204B4"/>
    <w:rsid w:val="00F209C5"/>
    <w:rsid w:val="00F21209"/>
    <w:rsid w:val="00F22503"/>
    <w:rsid w:val="00F24B41"/>
    <w:rsid w:val="00F25BD5"/>
    <w:rsid w:val="00F27022"/>
    <w:rsid w:val="00F30365"/>
    <w:rsid w:val="00F30C70"/>
    <w:rsid w:val="00F34820"/>
    <w:rsid w:val="00F4029F"/>
    <w:rsid w:val="00F47867"/>
    <w:rsid w:val="00F6318F"/>
    <w:rsid w:val="00F644F0"/>
    <w:rsid w:val="00F733F1"/>
    <w:rsid w:val="00F74F30"/>
    <w:rsid w:val="00F808DD"/>
    <w:rsid w:val="00F82A99"/>
    <w:rsid w:val="00F83232"/>
    <w:rsid w:val="00F92075"/>
    <w:rsid w:val="00F966A9"/>
    <w:rsid w:val="00FA5C40"/>
    <w:rsid w:val="00FB0803"/>
    <w:rsid w:val="00FB60E4"/>
    <w:rsid w:val="00FC015F"/>
    <w:rsid w:val="00FC179E"/>
    <w:rsid w:val="00FC28D4"/>
    <w:rsid w:val="00FC50ED"/>
    <w:rsid w:val="00FD5D1E"/>
    <w:rsid w:val="00FD6F61"/>
    <w:rsid w:val="00FE23FF"/>
    <w:rsid w:val="00FF41B0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F4"/>
  </w:style>
  <w:style w:type="paragraph" w:styleId="Titre1">
    <w:name w:val="heading 1"/>
    <w:basedOn w:val="Normal"/>
    <w:next w:val="Normal"/>
    <w:link w:val="Titre1Car"/>
    <w:uiPriority w:val="9"/>
    <w:qFormat/>
    <w:rsid w:val="0035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4F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3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7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8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58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86316"/>
    <w:rPr>
      <w:rFonts w:ascii="Calibri" w:eastAsia="Times New Roman" w:hAnsi="Calibri" w:cs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86316"/>
    <w:rPr>
      <w:rFonts w:ascii="Times New Roman" w:hAnsi="Times New Roman" w:cs="Times New Roman"/>
      <w:vertAlign w:val="superscript"/>
    </w:rPr>
  </w:style>
  <w:style w:type="paragraph" w:customStyle="1" w:styleId="Titre21">
    <w:name w:val="Titre 21"/>
    <w:basedOn w:val="Normal"/>
    <w:next w:val="Normal"/>
    <w:uiPriority w:val="9"/>
    <w:unhideWhenUsed/>
    <w:qFormat/>
    <w:rsid w:val="005E4F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v-SE" w:eastAsia="sv-SE"/>
    </w:rPr>
  </w:style>
  <w:style w:type="character" w:customStyle="1" w:styleId="Titre2Car">
    <w:name w:val="Titre 2 Car"/>
    <w:basedOn w:val="Policepardfaut"/>
    <w:link w:val="Titre2"/>
    <w:uiPriority w:val="9"/>
    <w:rsid w:val="005E4F9E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F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F9E"/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5E4F9E"/>
    <w:rPr>
      <w:sz w:val="16"/>
      <w:szCs w:val="16"/>
    </w:rPr>
  </w:style>
  <w:style w:type="character" w:customStyle="1" w:styleId="Titre2Car1">
    <w:name w:val="Titre 2 Car1"/>
    <w:basedOn w:val="Policepardfaut"/>
    <w:uiPriority w:val="9"/>
    <w:semiHidden/>
    <w:rsid w:val="005E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E2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E52"/>
    <w:pPr>
      <w:spacing w:after="20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E52"/>
    <w:rPr>
      <w:rFonts w:ascii="Times New Roman" w:eastAsia="MS Mincho" w:hAnsi="Times New Roman" w:cs="Times New Roman"/>
      <w:b/>
      <w:bCs/>
      <w:sz w:val="20"/>
      <w:szCs w:val="20"/>
      <w:lang w:val="sv-SE" w:eastAsia="sv-SE"/>
    </w:rPr>
  </w:style>
  <w:style w:type="character" w:customStyle="1" w:styleId="hps">
    <w:name w:val="hps"/>
    <w:basedOn w:val="Policepardfaut"/>
    <w:uiPriority w:val="99"/>
    <w:rsid w:val="00333D33"/>
  </w:style>
  <w:style w:type="paragraph" w:styleId="NormalWeb">
    <w:name w:val="Normal (Web)"/>
    <w:basedOn w:val="Normal"/>
    <w:uiPriority w:val="99"/>
    <w:unhideWhenUsed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80C1D"/>
    <w:rPr>
      <w:b/>
      <w:bCs/>
    </w:rPr>
  </w:style>
  <w:style w:type="paragraph" w:customStyle="1" w:styleId="titre10">
    <w:name w:val="titre1"/>
    <w:basedOn w:val="Normal"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13C0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3C03"/>
    <w:rPr>
      <w:rFonts w:ascii="Calibri" w:hAnsi="Calibri"/>
      <w:szCs w:val="21"/>
      <w:lang w:val="en-US"/>
    </w:rPr>
  </w:style>
  <w:style w:type="paragraph" w:styleId="En-tte">
    <w:name w:val="header"/>
    <w:basedOn w:val="Normal"/>
    <w:link w:val="En-tteCar"/>
    <w:unhideWhenUsed/>
    <w:rsid w:val="00952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9529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nhideWhenUsed/>
    <w:rsid w:val="009529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5298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15A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7B393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1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25"/>
  </w:style>
  <w:style w:type="paragraph" w:customStyle="1" w:styleId="HeaderOdd">
    <w:name w:val="Header Odd"/>
    <w:basedOn w:val="Sansinterligne"/>
    <w:qFormat/>
    <w:rsid w:val="00671AB0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 w:val="20"/>
      <w:szCs w:val="23"/>
      <w:lang w:val="fr-FR" w:eastAsia="fr-FR"/>
    </w:rPr>
  </w:style>
  <w:style w:type="paragraph" w:styleId="Sansinterligne">
    <w:name w:val="No Spacing"/>
    <w:uiPriority w:val="1"/>
    <w:qFormat/>
    <w:rsid w:val="00671A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0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E4F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5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EA3A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670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8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semiHidden/>
    <w:rsid w:val="0058631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semiHidden/>
    <w:rsid w:val="00586316"/>
    <w:rPr>
      <w:rFonts w:ascii="Calibri" w:eastAsia="Times New Roman" w:hAnsi="Calibri" w:cs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semiHidden/>
    <w:rsid w:val="00586316"/>
    <w:rPr>
      <w:rFonts w:ascii="Times New Roman" w:hAnsi="Times New Roman" w:cs="Times New Roman"/>
      <w:vertAlign w:val="superscript"/>
    </w:rPr>
  </w:style>
  <w:style w:type="paragraph" w:customStyle="1" w:styleId="Titre21">
    <w:name w:val="Titre 21"/>
    <w:basedOn w:val="Normal"/>
    <w:next w:val="Normal"/>
    <w:uiPriority w:val="9"/>
    <w:unhideWhenUsed/>
    <w:qFormat/>
    <w:rsid w:val="005E4F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sv-SE" w:eastAsia="sv-SE"/>
    </w:rPr>
  </w:style>
  <w:style w:type="character" w:customStyle="1" w:styleId="Titre2Car">
    <w:name w:val="Titre 2 Car"/>
    <w:basedOn w:val="Policepardfaut"/>
    <w:link w:val="Titre2"/>
    <w:uiPriority w:val="9"/>
    <w:rsid w:val="005E4F9E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F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F9E"/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unhideWhenUsed/>
    <w:rsid w:val="005E4F9E"/>
    <w:rPr>
      <w:sz w:val="16"/>
      <w:szCs w:val="16"/>
    </w:rPr>
  </w:style>
  <w:style w:type="character" w:customStyle="1" w:styleId="Titre2Car1">
    <w:name w:val="Titre 2 Car1"/>
    <w:basedOn w:val="Policepardfaut"/>
    <w:uiPriority w:val="9"/>
    <w:semiHidden/>
    <w:rsid w:val="005E4F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0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rsid w:val="00E2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A7E52"/>
    <w:pPr>
      <w:spacing w:after="20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E52"/>
    <w:rPr>
      <w:rFonts w:ascii="Times New Roman" w:eastAsia="MS Mincho" w:hAnsi="Times New Roman" w:cs="Times New Roman"/>
      <w:b/>
      <w:bCs/>
      <w:sz w:val="20"/>
      <w:szCs w:val="20"/>
      <w:lang w:val="sv-SE" w:eastAsia="sv-SE"/>
    </w:rPr>
  </w:style>
  <w:style w:type="character" w:customStyle="1" w:styleId="hps">
    <w:name w:val="hps"/>
    <w:basedOn w:val="Policepardfaut"/>
    <w:uiPriority w:val="99"/>
    <w:rsid w:val="00333D33"/>
  </w:style>
  <w:style w:type="paragraph" w:styleId="NormalWeb">
    <w:name w:val="Normal (Web)"/>
    <w:basedOn w:val="Normal"/>
    <w:uiPriority w:val="99"/>
    <w:unhideWhenUsed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ev">
    <w:name w:val="Strong"/>
    <w:basedOn w:val="Policepardfaut"/>
    <w:uiPriority w:val="22"/>
    <w:qFormat/>
    <w:rsid w:val="00180C1D"/>
    <w:rPr>
      <w:b/>
      <w:bCs/>
    </w:rPr>
  </w:style>
  <w:style w:type="paragraph" w:customStyle="1" w:styleId="titre10">
    <w:name w:val="titre1"/>
    <w:basedOn w:val="Normal"/>
    <w:rsid w:val="0018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213C03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3C03"/>
    <w:rPr>
      <w:rFonts w:ascii="Calibri" w:hAnsi="Calibri"/>
      <w:szCs w:val="21"/>
      <w:lang w:val="en-US"/>
    </w:rPr>
  </w:style>
  <w:style w:type="paragraph" w:styleId="En-tte">
    <w:name w:val="header"/>
    <w:basedOn w:val="Normal"/>
    <w:link w:val="En-tteCar"/>
    <w:unhideWhenUsed/>
    <w:rsid w:val="0095298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rsid w:val="0095298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nhideWhenUsed/>
    <w:rsid w:val="0095298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95298A"/>
    <w:rPr>
      <w:rFonts w:ascii="Arial" w:eastAsia="Times New Roman" w:hAnsi="Arial" w:cs="Times New Roman"/>
      <w:sz w:val="20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A15A7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vision">
    <w:name w:val="Revision"/>
    <w:hidden/>
    <w:uiPriority w:val="99"/>
    <w:semiHidden/>
    <w:rsid w:val="007B393A"/>
    <w:pPr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71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25"/>
  </w:style>
  <w:style w:type="paragraph" w:customStyle="1" w:styleId="HeaderOdd">
    <w:name w:val="Header Odd"/>
    <w:basedOn w:val="Sansinterligne"/>
    <w:qFormat/>
    <w:rsid w:val="00671AB0"/>
    <w:pPr>
      <w:pBdr>
        <w:bottom w:val="single" w:sz="4" w:space="1" w:color="4F81BD" w:themeColor="accent1"/>
      </w:pBdr>
      <w:jc w:val="right"/>
    </w:pPr>
    <w:rPr>
      <w:b/>
      <w:bCs/>
      <w:color w:val="1F497D" w:themeColor="text2"/>
      <w:sz w:val="20"/>
      <w:szCs w:val="23"/>
      <w:lang w:val="fr-FR" w:eastAsia="fr-FR"/>
    </w:rPr>
  </w:style>
  <w:style w:type="paragraph" w:styleId="Sansinterligne">
    <w:name w:val="No Spacing"/>
    <w:uiPriority w:val="1"/>
    <w:qFormat/>
    <w:rsid w:val="00671A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ubert.de-rochambeau@bordeaux.inra.fr" TargetMode="External"/><Relationship Id="rId18" Type="http://schemas.openxmlformats.org/officeDocument/2006/relationships/hyperlink" Target="mailto:danielle.galliano@toulouse.inra.fr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abine.nguyen-ba@versailles.inra.fr" TargetMode="External"/><Relationship Id="rId17" Type="http://schemas.openxmlformats.org/officeDocument/2006/relationships/hyperlink" Target="mailto:plenormand@toulouse.inra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esidence.valdeloire@tours.inra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llet@agroparistech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urent.trognon@agroparistech.fr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mailto:torre@agroparistech.fr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sdr.fr" TargetMode="External"/><Relationship Id="rId14" Type="http://schemas.openxmlformats.org/officeDocument/2006/relationships/hyperlink" Target="mailto:frederic.Saudubray@irstea.f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0BF08-5E1C-4331-9ACC-0FA2C08FC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647</Words>
  <Characters>3564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SADAPT</Company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Sanesi</dc:creator>
  <cp:lastModifiedBy>Rapporteur 1</cp:lastModifiedBy>
  <cp:revision>3</cp:revision>
  <cp:lastPrinted>2012-11-19T22:04:00Z</cp:lastPrinted>
  <dcterms:created xsi:type="dcterms:W3CDTF">2014-09-26T07:30:00Z</dcterms:created>
  <dcterms:modified xsi:type="dcterms:W3CDTF">2014-09-26T12:29:00Z</dcterms:modified>
</cp:coreProperties>
</file>